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7672" w14:textId="77777777" w:rsidR="002B7BE0" w:rsidRPr="002B7BE0" w:rsidRDefault="006722D1" w:rsidP="002B7BE0">
      <w:pPr>
        <w:tabs>
          <w:tab w:val="left" w:pos="3240"/>
        </w:tabs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52101FB" wp14:editId="1E55D6FC">
            <wp:simplePos x="0" y="0"/>
            <wp:positionH relativeFrom="margin">
              <wp:posOffset>2857500</wp:posOffset>
            </wp:positionH>
            <wp:positionV relativeFrom="margin">
              <wp:posOffset>143510</wp:posOffset>
            </wp:positionV>
            <wp:extent cx="658495" cy="680085"/>
            <wp:effectExtent l="0" t="0" r="0" b="0"/>
            <wp:wrapSquare wrapText="bothSides"/>
            <wp:docPr id="1" name="Рисунок 1" descr="C:\Documents and Settings\owner\Рабочий стол\Герб и флаг\Герб скругл. ч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owner\Рабочий стол\Герб и флаг\Герб скругл. чб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7BE0" w:rsidRPr="002B7BE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63FEE9CD" w14:textId="77777777" w:rsidR="002B7BE0" w:rsidRDefault="002B7BE0" w:rsidP="002B7BE0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5C3703" w14:textId="77777777" w:rsidR="006722D1" w:rsidRDefault="006722D1" w:rsidP="002B7BE0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DB74A40" w14:textId="77777777" w:rsidR="006722D1" w:rsidRDefault="006722D1" w:rsidP="002B7BE0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BA8631F" w14:textId="77777777" w:rsidR="002B7BE0" w:rsidRPr="002B7BE0" w:rsidRDefault="002B7BE0" w:rsidP="006722D1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7BE0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14:paraId="05EF8F6E" w14:textId="77777777" w:rsidR="002B7BE0" w:rsidRPr="002B7BE0" w:rsidRDefault="002B7BE0" w:rsidP="006722D1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25E297B" w14:textId="77777777" w:rsidR="002B7BE0" w:rsidRPr="002B7BE0" w:rsidRDefault="002B7BE0" w:rsidP="006722D1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</w:rPr>
      </w:pPr>
      <w:r w:rsidRPr="002B7BE0">
        <w:rPr>
          <w:rFonts w:ascii="Times New Roman" w:eastAsia="Times New Roman" w:hAnsi="Times New Roman" w:cs="Times New Roman"/>
          <w:b/>
        </w:rPr>
        <w:t>АДМИНИСТРАЦИЯ</w:t>
      </w:r>
    </w:p>
    <w:p w14:paraId="016A2835" w14:textId="77777777" w:rsidR="002B7BE0" w:rsidRPr="002B7BE0" w:rsidRDefault="002B7BE0" w:rsidP="006722D1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0952888" w14:textId="77777777" w:rsidR="002B7BE0" w:rsidRPr="002B7BE0" w:rsidRDefault="002B7BE0" w:rsidP="006722D1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</w:rPr>
      </w:pPr>
      <w:r w:rsidRPr="002B7BE0">
        <w:rPr>
          <w:rFonts w:ascii="Times New Roman" w:eastAsia="Times New Roman" w:hAnsi="Times New Roman" w:cs="Times New Roman"/>
          <w:b/>
        </w:rPr>
        <w:t>МУНИЦИПАЛЬНОГО ОБРАЗОВАНИЯ</w:t>
      </w:r>
    </w:p>
    <w:p w14:paraId="5540DAD9" w14:textId="77777777" w:rsidR="002B7BE0" w:rsidRPr="002B7BE0" w:rsidRDefault="002B7BE0" w:rsidP="006722D1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4189C49" w14:textId="77777777" w:rsidR="002B7BE0" w:rsidRPr="002B7BE0" w:rsidRDefault="002B7BE0" w:rsidP="006722D1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</w:rPr>
      </w:pPr>
      <w:r w:rsidRPr="002B7BE0">
        <w:rPr>
          <w:rFonts w:ascii="Times New Roman" w:eastAsia="Times New Roman" w:hAnsi="Times New Roman" w:cs="Times New Roman"/>
          <w:b/>
        </w:rPr>
        <w:t>«ТИГИЛЬСКИЙ МУНИЦИПАЛЬНЫЙ РАЙОН»</w:t>
      </w:r>
    </w:p>
    <w:p w14:paraId="2F30741D" w14:textId="77777777" w:rsidR="002B7BE0" w:rsidRPr="002B7BE0" w:rsidRDefault="002B7BE0" w:rsidP="006722D1">
      <w:pPr>
        <w:tabs>
          <w:tab w:val="left" w:pos="3240"/>
        </w:tabs>
        <w:jc w:val="center"/>
        <w:rPr>
          <w:rFonts w:ascii="Times New Roman" w:eastAsia="Times New Roman" w:hAnsi="Times New Roman" w:cs="Times New Roman"/>
        </w:rPr>
      </w:pPr>
      <w:r w:rsidRPr="002B7BE0">
        <w:rPr>
          <w:rFonts w:ascii="Times New Roman" w:eastAsia="Times New Roman" w:hAnsi="Times New Roman" w:cs="Times New Roman"/>
        </w:rPr>
        <w:t>с. Тигиль</w:t>
      </w:r>
    </w:p>
    <w:p w14:paraId="70E33CF9" w14:textId="77777777" w:rsidR="002B7BE0" w:rsidRPr="002B7BE0" w:rsidRDefault="002B7BE0" w:rsidP="006722D1">
      <w:pPr>
        <w:pStyle w:val="a8"/>
        <w:rPr>
          <w:b w:val="0"/>
          <w:sz w:val="28"/>
          <w:szCs w:val="28"/>
        </w:rPr>
      </w:pPr>
    </w:p>
    <w:p w14:paraId="58A6FE63" w14:textId="77777777" w:rsidR="002B7BE0" w:rsidRDefault="002B7BE0" w:rsidP="006722D1">
      <w:pPr>
        <w:pStyle w:val="a8"/>
        <w:jc w:val="both"/>
      </w:pPr>
      <w:r w:rsidRPr="00A05A3C">
        <w:rPr>
          <w:b w:val="0"/>
          <w:sz w:val="28"/>
          <w:szCs w:val="28"/>
        </w:rPr>
        <w:t xml:space="preserve">« </w:t>
      </w:r>
      <w:r w:rsidR="006722D1">
        <w:rPr>
          <w:b w:val="0"/>
          <w:sz w:val="28"/>
          <w:szCs w:val="28"/>
        </w:rPr>
        <w:t>05</w:t>
      </w:r>
      <w:r w:rsidRPr="00A05A3C">
        <w:rPr>
          <w:b w:val="0"/>
          <w:sz w:val="28"/>
          <w:szCs w:val="28"/>
        </w:rPr>
        <w:t xml:space="preserve"> »</w:t>
      </w:r>
      <w:r w:rsidR="006722D1">
        <w:rPr>
          <w:b w:val="0"/>
          <w:sz w:val="28"/>
          <w:szCs w:val="28"/>
        </w:rPr>
        <w:t xml:space="preserve"> сентября </w:t>
      </w:r>
      <w:r w:rsidRPr="00A05A3C">
        <w:rPr>
          <w:b w:val="0"/>
          <w:sz w:val="28"/>
          <w:szCs w:val="28"/>
        </w:rPr>
        <w:t>201</w:t>
      </w:r>
      <w:r w:rsidR="00265574">
        <w:rPr>
          <w:b w:val="0"/>
          <w:sz w:val="28"/>
          <w:szCs w:val="28"/>
        </w:rPr>
        <w:t>7</w:t>
      </w:r>
      <w:r w:rsidRPr="00A05A3C">
        <w:rPr>
          <w:b w:val="0"/>
          <w:sz w:val="28"/>
          <w:szCs w:val="28"/>
        </w:rPr>
        <w:t xml:space="preserve"> года   </w:t>
      </w:r>
      <w:r w:rsidRPr="00A05A3C">
        <w:rPr>
          <w:sz w:val="28"/>
          <w:szCs w:val="28"/>
        </w:rPr>
        <w:t xml:space="preserve">                                                                     </w:t>
      </w:r>
      <w:r w:rsidR="006722D1">
        <w:rPr>
          <w:sz w:val="28"/>
          <w:szCs w:val="28"/>
        </w:rPr>
        <w:t xml:space="preserve">       </w:t>
      </w:r>
      <w:r w:rsidRPr="00A05A3C">
        <w:rPr>
          <w:b w:val="0"/>
          <w:sz w:val="28"/>
          <w:szCs w:val="28"/>
        </w:rPr>
        <w:t xml:space="preserve">№ </w:t>
      </w:r>
      <w:r w:rsidR="00265574">
        <w:rPr>
          <w:b w:val="0"/>
          <w:sz w:val="28"/>
          <w:szCs w:val="28"/>
        </w:rPr>
        <w:t xml:space="preserve"> </w:t>
      </w:r>
      <w:r w:rsidR="006722D1">
        <w:rPr>
          <w:b w:val="0"/>
          <w:sz w:val="28"/>
          <w:szCs w:val="28"/>
        </w:rPr>
        <w:t xml:space="preserve">250 </w:t>
      </w:r>
    </w:p>
    <w:p w14:paraId="197A0564" w14:textId="77777777" w:rsidR="002B7BE0" w:rsidRDefault="002B7BE0" w:rsidP="002B7BE0">
      <w:pPr>
        <w:jc w:val="right"/>
        <w:rPr>
          <w:rFonts w:ascii="Times New Roman" w:hAnsi="Times New Roman" w:cs="Times New Roman"/>
        </w:rPr>
      </w:pPr>
    </w:p>
    <w:p w14:paraId="792D969B" w14:textId="77777777" w:rsidR="006722D1" w:rsidRPr="002B7BE0" w:rsidRDefault="006722D1" w:rsidP="002B7BE0">
      <w:pPr>
        <w:jc w:val="right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864"/>
      </w:tblGrid>
      <w:tr w:rsidR="00FB57CC" w:rsidRPr="00D8538A" w14:paraId="25289326" w14:textId="77777777" w:rsidTr="002B7BE0">
        <w:tc>
          <w:tcPr>
            <w:tcW w:w="5108" w:type="dxa"/>
          </w:tcPr>
          <w:p w14:paraId="64F7AADF" w14:textId="77777777" w:rsidR="00FB57CC" w:rsidRPr="00D8538A" w:rsidRDefault="00614D7A" w:rsidP="00FB57CC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6" w:history="1">
              <w:r w:rsidR="00FB57CC" w:rsidRPr="00D8538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Об утверждении Порядка сообщения </w:t>
              </w:r>
              <w:r w:rsidR="00A81E9F" w:rsidRPr="00D8538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муниципальными служащими</w:t>
              </w:r>
              <w:r w:rsidR="00FB57CC" w:rsidRPr="00D8538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 администрации Тигильского муниципального района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</w:t>
              </w:r>
            </w:hyperlink>
          </w:p>
          <w:p w14:paraId="0C6322E1" w14:textId="77777777" w:rsidR="00FB57CC" w:rsidRPr="00D8538A" w:rsidRDefault="00FB57CC" w:rsidP="00FB57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8" w:type="dxa"/>
          </w:tcPr>
          <w:p w14:paraId="523DBA80" w14:textId="77777777" w:rsidR="00FB57CC" w:rsidRPr="00D8538A" w:rsidRDefault="00FB57CC" w:rsidP="00FB57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20A1D9B2" w14:textId="77777777" w:rsidR="00FB57CC" w:rsidRDefault="00FB57CC" w:rsidP="00FB57CC">
      <w:pPr>
        <w:rPr>
          <w:rFonts w:ascii="Times New Roman" w:eastAsia="Times New Roman" w:hAnsi="Times New Roman" w:cs="Times New Roman"/>
          <w:sz w:val="28"/>
          <w:szCs w:val="28"/>
        </w:rPr>
      </w:pPr>
      <w:r w:rsidRPr="00D8538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B7BE0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2B7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2B7BE0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8" w:history="1">
        <w:r w:rsidRPr="002B7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2B7BE0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</w:t>
      </w:r>
      <w:hyperlink r:id="rId9" w:history="1">
        <w:r w:rsidRPr="002B7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Указом</w:t>
        </w:r>
      </w:hyperlink>
      <w:r w:rsidRPr="002B7BE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D8538A" w:rsidRPr="002B7BE0">
        <w:rPr>
          <w:rFonts w:ascii="Times New Roman" w:eastAsia="Times New Roman" w:hAnsi="Times New Roman" w:cs="Times New Roman"/>
          <w:sz w:val="28"/>
          <w:szCs w:val="28"/>
        </w:rPr>
        <w:t>Законом Камчатского края от 04.05.2008 № 58 «О муниципальной службе в Камчатском крае», Законом Камчатского края от 18.12.2008 № 192 «О противодействии коррупции в Камчатском крае», Уставом муниципального образования «Тигильский муниципальный район»</w:t>
      </w:r>
    </w:p>
    <w:p w14:paraId="7C2940AD" w14:textId="77777777" w:rsidR="006722D1" w:rsidRPr="002B7BE0" w:rsidRDefault="006722D1" w:rsidP="00FB57CC">
      <w:pPr>
        <w:rPr>
          <w:rFonts w:ascii="Times New Roman" w:hAnsi="Times New Roman" w:cs="Times New Roman"/>
          <w:sz w:val="28"/>
          <w:szCs w:val="28"/>
        </w:rPr>
      </w:pPr>
    </w:p>
    <w:p w14:paraId="55A323D5" w14:textId="77777777" w:rsidR="00FB57CC" w:rsidRDefault="00FB57CC" w:rsidP="006722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7B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722D1">
        <w:rPr>
          <w:rFonts w:ascii="Times New Roman" w:hAnsi="Times New Roman" w:cs="Times New Roman"/>
          <w:sz w:val="28"/>
          <w:szCs w:val="28"/>
        </w:rPr>
        <w:t xml:space="preserve"> </w:t>
      </w:r>
      <w:r w:rsidRPr="002B7BE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EA28D4D" w14:textId="77777777" w:rsidR="006722D1" w:rsidRPr="002B7BE0" w:rsidRDefault="006722D1" w:rsidP="00FB57CC">
      <w:pPr>
        <w:rPr>
          <w:rFonts w:ascii="Times New Roman" w:hAnsi="Times New Roman" w:cs="Times New Roman"/>
          <w:sz w:val="28"/>
          <w:szCs w:val="28"/>
        </w:rPr>
      </w:pPr>
    </w:p>
    <w:p w14:paraId="6D13A487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B7BE0">
        <w:rPr>
          <w:rFonts w:ascii="Times New Roman" w:hAnsi="Times New Roman" w:cs="Times New Roman"/>
          <w:sz w:val="28"/>
          <w:szCs w:val="28"/>
        </w:rPr>
        <w:t xml:space="preserve">1. Утвердить Порядок сообщения </w:t>
      </w:r>
      <w:r w:rsidR="00A81E9F" w:rsidRPr="002B7BE0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2B7BE0">
        <w:rPr>
          <w:rFonts w:ascii="Times New Roman" w:hAnsi="Times New Roman" w:cs="Times New Roman"/>
          <w:sz w:val="28"/>
          <w:szCs w:val="28"/>
        </w:rPr>
        <w:t xml:space="preserve"> Тигильского муниципального района о возникновении личной </w:t>
      </w:r>
      <w:r w:rsidRPr="002B7BE0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служебных (должностных) обязанностей, которая приводит или может привести к конфликту интересов (далее - Порядок), согласно </w:t>
      </w:r>
      <w:hyperlink w:anchor="sub_1000" w:history="1">
        <w:r w:rsidRPr="002B7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2B7BE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259BBC11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2B7BE0">
        <w:rPr>
          <w:rFonts w:ascii="Times New Roman" w:hAnsi="Times New Roman" w:cs="Times New Roman"/>
          <w:sz w:val="28"/>
          <w:szCs w:val="28"/>
        </w:rPr>
        <w:t xml:space="preserve">2. </w:t>
      </w:r>
      <w:r w:rsidR="00DE335E" w:rsidRPr="002B7BE0">
        <w:rPr>
          <w:rFonts w:ascii="Times New Roman" w:hAnsi="Times New Roman" w:cs="Times New Roman"/>
          <w:sz w:val="28"/>
          <w:szCs w:val="28"/>
        </w:rPr>
        <w:t>Аппарату администрации Тигильского муниципального района</w:t>
      </w:r>
      <w:r w:rsidRPr="002B7BE0">
        <w:rPr>
          <w:rFonts w:ascii="Times New Roman" w:hAnsi="Times New Roman" w:cs="Times New Roman"/>
          <w:sz w:val="28"/>
          <w:szCs w:val="28"/>
        </w:rPr>
        <w:t xml:space="preserve"> организовать работу по ознакомлению </w:t>
      </w:r>
      <w:r w:rsidR="00A81E9F" w:rsidRPr="002B7BE0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E335E" w:rsidRPr="002B7BE0">
        <w:rPr>
          <w:rFonts w:ascii="Times New Roman" w:hAnsi="Times New Roman" w:cs="Times New Roman"/>
          <w:sz w:val="28"/>
          <w:szCs w:val="28"/>
        </w:rPr>
        <w:t xml:space="preserve"> администрации Тигильского муниципального района</w:t>
      </w:r>
      <w:r w:rsidRPr="002B7BE0">
        <w:rPr>
          <w:rFonts w:ascii="Times New Roman" w:hAnsi="Times New Roman" w:cs="Times New Roman"/>
          <w:sz w:val="28"/>
          <w:szCs w:val="28"/>
        </w:rPr>
        <w:t xml:space="preserve"> с Порядком.</w:t>
      </w:r>
    </w:p>
    <w:p w14:paraId="628A96BD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2B7BE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</w:t>
      </w:r>
      <w:r w:rsidR="00DE335E" w:rsidRPr="002B7BE0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2B7BE0">
        <w:rPr>
          <w:rFonts w:ascii="Times New Roman" w:hAnsi="Times New Roman" w:cs="Times New Roman"/>
          <w:sz w:val="28"/>
          <w:szCs w:val="28"/>
        </w:rPr>
        <w:t xml:space="preserve"> - руководителя </w:t>
      </w:r>
      <w:r w:rsidR="00DE335E" w:rsidRPr="002B7BE0">
        <w:rPr>
          <w:rFonts w:ascii="Times New Roman" w:hAnsi="Times New Roman" w:cs="Times New Roman"/>
          <w:sz w:val="28"/>
          <w:szCs w:val="28"/>
        </w:rPr>
        <w:t>а</w:t>
      </w:r>
      <w:r w:rsidRPr="002B7BE0">
        <w:rPr>
          <w:rFonts w:ascii="Times New Roman" w:hAnsi="Times New Roman" w:cs="Times New Roman"/>
          <w:sz w:val="28"/>
          <w:szCs w:val="28"/>
        </w:rPr>
        <w:t xml:space="preserve">ппарата </w:t>
      </w:r>
      <w:r w:rsidR="00DE335E" w:rsidRPr="002B7BE0">
        <w:rPr>
          <w:rFonts w:ascii="Times New Roman" w:hAnsi="Times New Roman" w:cs="Times New Roman"/>
          <w:sz w:val="28"/>
          <w:szCs w:val="28"/>
        </w:rPr>
        <w:t>администрации Тигильского муниципального района Костину З.З</w:t>
      </w:r>
      <w:r w:rsidRPr="002B7BE0">
        <w:rPr>
          <w:rFonts w:ascii="Times New Roman" w:hAnsi="Times New Roman" w:cs="Times New Roman"/>
          <w:sz w:val="28"/>
          <w:szCs w:val="28"/>
        </w:rPr>
        <w:t>.</w:t>
      </w:r>
    </w:p>
    <w:p w14:paraId="79C5C432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2B7BE0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</w:t>
      </w:r>
      <w:hyperlink r:id="rId10" w:history="1">
        <w:r w:rsidRPr="002B7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2B7BE0">
        <w:rPr>
          <w:rFonts w:ascii="Times New Roman" w:hAnsi="Times New Roman" w:cs="Times New Roman"/>
          <w:sz w:val="28"/>
          <w:szCs w:val="28"/>
        </w:rPr>
        <w:t>.</w:t>
      </w:r>
    </w:p>
    <w:p w14:paraId="3304B5D0" w14:textId="77777777" w:rsidR="00DE335E" w:rsidRPr="002B7BE0" w:rsidRDefault="00DE335E" w:rsidP="00FB57CC">
      <w:pPr>
        <w:rPr>
          <w:rFonts w:ascii="Times New Roman" w:hAnsi="Times New Roman" w:cs="Times New Roman"/>
          <w:sz w:val="28"/>
          <w:szCs w:val="28"/>
        </w:rPr>
      </w:pPr>
    </w:p>
    <w:bookmarkEnd w:id="3"/>
    <w:p w14:paraId="56BFCBF2" w14:textId="77777777" w:rsidR="00FB57CC" w:rsidRDefault="00FB57CC" w:rsidP="00FB57CC">
      <w:pPr>
        <w:rPr>
          <w:rFonts w:ascii="Times New Roman" w:hAnsi="Times New Roman" w:cs="Times New Roman"/>
          <w:sz w:val="28"/>
          <w:szCs w:val="28"/>
        </w:rPr>
      </w:pPr>
    </w:p>
    <w:p w14:paraId="16FFE586" w14:textId="77777777" w:rsidR="006722D1" w:rsidRPr="002B7BE0" w:rsidRDefault="006722D1" w:rsidP="00FB57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1"/>
        <w:gridCol w:w="3249"/>
      </w:tblGrid>
      <w:tr w:rsidR="00FB57CC" w:rsidRPr="002B7BE0" w14:paraId="0DD07785" w14:textId="77777777" w:rsidTr="006D544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7214FAA7" w14:textId="77777777" w:rsidR="00FB57CC" w:rsidRPr="002B7BE0" w:rsidRDefault="00DE335E" w:rsidP="006D544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7BE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14:paraId="29E0C29E" w14:textId="77777777" w:rsidR="00DE335E" w:rsidRPr="002B7BE0" w:rsidRDefault="00DE335E" w:rsidP="00DE33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E0">
              <w:rPr>
                <w:rFonts w:ascii="Times New Roman" w:hAnsi="Times New Roman" w:cs="Times New Roman"/>
                <w:sz w:val="28"/>
                <w:szCs w:val="28"/>
              </w:rPr>
              <w:t>«Тигильский муниципальный район»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2E96FB3F" w14:textId="77777777" w:rsidR="00DE335E" w:rsidRPr="002B7BE0" w:rsidRDefault="00DE335E" w:rsidP="006D544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15D2D" w14:textId="77777777" w:rsidR="00FB57CC" w:rsidRPr="002B7BE0" w:rsidRDefault="00DE335E" w:rsidP="006D544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BE0">
              <w:rPr>
                <w:rFonts w:ascii="Times New Roman" w:hAnsi="Times New Roman" w:cs="Times New Roman"/>
                <w:sz w:val="28"/>
                <w:szCs w:val="28"/>
              </w:rPr>
              <w:t>С.И. Бородай</w:t>
            </w:r>
          </w:p>
        </w:tc>
      </w:tr>
    </w:tbl>
    <w:p w14:paraId="1185D9A6" w14:textId="77777777" w:rsidR="00A81E9F" w:rsidRPr="002B7BE0" w:rsidRDefault="00A81E9F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00"/>
    </w:p>
    <w:p w14:paraId="56FB6ED9" w14:textId="77777777" w:rsidR="00A81E9F" w:rsidRPr="002B7BE0" w:rsidRDefault="00A81E9F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6D867DB" w14:textId="77777777" w:rsidR="00A81E9F" w:rsidRPr="002B7BE0" w:rsidRDefault="00A81E9F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714FB0D" w14:textId="77777777" w:rsidR="00A81E9F" w:rsidRPr="002B7BE0" w:rsidRDefault="00A81E9F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AEFE7EE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0A176DF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D5A0195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0FB904A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DDB34BC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D82DF93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0C7C49F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ACEE6C5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E77F9B1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BB2EB3E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9F791BF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99F3FA1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D58C50D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18C5B17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08F5340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579AC8B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7DD38B8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CD5DE16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3B5B368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CB06637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64DFFC1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9597CA8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910284C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BE6E1B2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36D4DB2" w14:textId="77777777" w:rsidR="002B7BE0" w:rsidRDefault="002B7BE0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34A6BF2" w14:textId="77777777" w:rsidR="00A81E9F" w:rsidRPr="002B7BE0" w:rsidRDefault="006722D1" w:rsidP="006722D1">
      <w:pPr>
        <w:ind w:firstLine="698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B57CC"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="00FB57CC"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B57CC"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="00FB57CC" w:rsidRPr="002B7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постановлению</w:t>
        </w:r>
      </w:hyperlink>
      <w:r w:rsidR="00FB57CC"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A81E9F"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дминистрации</w:t>
      </w:r>
      <w:r w:rsidR="00DE335E"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691C0B49" w14:textId="77777777" w:rsidR="00DE335E" w:rsidRPr="002B7BE0" w:rsidRDefault="006722D1" w:rsidP="006722D1">
      <w:pPr>
        <w:ind w:firstLine="698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DE335E"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</w:p>
    <w:p w14:paraId="73E9F0B1" w14:textId="77777777" w:rsidR="00FB57CC" w:rsidRPr="002B7BE0" w:rsidRDefault="006722D1" w:rsidP="006722D1">
      <w:pPr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DE335E"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«Тигильский муниципальный район»</w:t>
      </w:r>
      <w:r w:rsidR="00FB57CC"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B57CC"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05.09. 2017 № 250</w:t>
      </w:r>
      <w:r w:rsidR="001617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изм.)</w:t>
      </w:r>
    </w:p>
    <w:bookmarkEnd w:id="4"/>
    <w:p w14:paraId="70C3BC32" w14:textId="77777777" w:rsidR="00FB57CC" w:rsidRDefault="00FB57CC" w:rsidP="00FB57CC">
      <w:pPr>
        <w:rPr>
          <w:rFonts w:ascii="Times New Roman" w:hAnsi="Times New Roman" w:cs="Times New Roman"/>
          <w:sz w:val="28"/>
          <w:szCs w:val="28"/>
        </w:rPr>
      </w:pPr>
    </w:p>
    <w:p w14:paraId="2017BAC9" w14:textId="77777777" w:rsidR="006722D1" w:rsidRPr="002B7BE0" w:rsidRDefault="006722D1" w:rsidP="00FB57CC">
      <w:pPr>
        <w:rPr>
          <w:rFonts w:ascii="Times New Roman" w:hAnsi="Times New Roman" w:cs="Times New Roman"/>
          <w:sz w:val="28"/>
          <w:szCs w:val="28"/>
        </w:rPr>
      </w:pPr>
    </w:p>
    <w:p w14:paraId="496564CB" w14:textId="77777777" w:rsidR="00DE335E" w:rsidRPr="002B7BE0" w:rsidRDefault="00FB57CC" w:rsidP="00DE335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22D1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6722D1">
        <w:rPr>
          <w:rFonts w:ascii="Times New Roman" w:hAnsi="Times New Roman" w:cs="Times New Roman"/>
          <w:color w:val="auto"/>
          <w:sz w:val="28"/>
          <w:szCs w:val="28"/>
        </w:rPr>
        <w:br/>
      </w:r>
      <w:hyperlink r:id="rId11" w:history="1">
        <w:r w:rsidR="00DE335E" w:rsidRPr="002B7BE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сообщения </w:t>
        </w:r>
        <w:r w:rsidR="00A81E9F" w:rsidRPr="002B7BE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муниципальными служащими </w:t>
        </w:r>
        <w:r w:rsidR="00DE335E" w:rsidRPr="002B7BE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администрации Тигильского муниципального района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</w:t>
        </w:r>
      </w:hyperlink>
    </w:p>
    <w:p w14:paraId="51D8AD4A" w14:textId="77777777" w:rsidR="00FB57CC" w:rsidRPr="002B7BE0" w:rsidRDefault="00FB57CC" w:rsidP="00DE335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07CDF28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  <w:bookmarkStart w:id="5" w:name="sub_10"/>
      <w:r w:rsidRPr="002B7BE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сообщения </w:t>
      </w:r>
      <w:r w:rsidR="00A81E9F" w:rsidRPr="002B7BE0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BD3A75" w:rsidRPr="002B7BE0">
        <w:rPr>
          <w:rFonts w:ascii="Times New Roman" w:hAnsi="Times New Roman" w:cs="Times New Roman"/>
          <w:sz w:val="28"/>
          <w:szCs w:val="28"/>
        </w:rPr>
        <w:t xml:space="preserve"> администрации Тигильского муниципального района</w:t>
      </w:r>
      <w:r w:rsidRPr="002B7BE0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BD3A75" w:rsidRPr="002B7BE0">
        <w:rPr>
          <w:rFonts w:ascii="Times New Roman" w:hAnsi="Times New Roman" w:cs="Times New Roman"/>
          <w:sz w:val="28"/>
          <w:szCs w:val="28"/>
        </w:rPr>
        <w:t>–</w:t>
      </w:r>
      <w:r w:rsidRPr="002B7BE0">
        <w:rPr>
          <w:rFonts w:ascii="Times New Roman" w:hAnsi="Times New Roman" w:cs="Times New Roman"/>
          <w:sz w:val="28"/>
          <w:szCs w:val="28"/>
        </w:rPr>
        <w:t xml:space="preserve"> </w:t>
      </w:r>
      <w:r w:rsidR="00BD3A75" w:rsidRPr="002B7BE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B7BE0">
        <w:rPr>
          <w:rFonts w:ascii="Times New Roman" w:hAnsi="Times New Roman" w:cs="Times New Roman"/>
          <w:sz w:val="28"/>
          <w:szCs w:val="28"/>
        </w:rPr>
        <w:t>служащие)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интересов.</w:t>
      </w:r>
    </w:p>
    <w:p w14:paraId="5189AAE4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  <w:bookmarkStart w:id="6" w:name="sub_20"/>
      <w:bookmarkEnd w:id="5"/>
      <w:r w:rsidRPr="002B7BE0">
        <w:rPr>
          <w:rFonts w:ascii="Times New Roman" w:hAnsi="Times New Roman" w:cs="Times New Roman"/>
          <w:sz w:val="28"/>
          <w:szCs w:val="28"/>
        </w:rPr>
        <w:t xml:space="preserve">2. </w:t>
      </w:r>
      <w:r w:rsidR="00BD3A75" w:rsidRPr="002B7BE0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2B7BE0">
        <w:rPr>
          <w:rFonts w:ascii="Times New Roman" w:hAnsi="Times New Roman" w:cs="Times New Roman"/>
          <w:sz w:val="28"/>
          <w:szCs w:val="28"/>
        </w:rPr>
        <w:t>обязаны сообщать работодателю (представителю нанимателя)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296DD0DC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  <w:bookmarkStart w:id="7" w:name="sub_30"/>
      <w:bookmarkEnd w:id="6"/>
      <w:r w:rsidRPr="002B7BE0">
        <w:rPr>
          <w:rFonts w:ascii="Times New Roman" w:hAnsi="Times New Roman" w:cs="Times New Roman"/>
          <w:sz w:val="28"/>
          <w:szCs w:val="28"/>
        </w:rPr>
        <w:t xml:space="preserve">3. Сообщение о возникновении у </w:t>
      </w:r>
      <w:r w:rsidR="00BD3A75" w:rsidRPr="002B7B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7BE0">
        <w:rPr>
          <w:rFonts w:ascii="Times New Roman" w:hAnsi="Times New Roman" w:cs="Times New Roman"/>
          <w:sz w:val="28"/>
          <w:szCs w:val="28"/>
        </w:rPr>
        <w:t xml:space="preserve">служащего личной заинтересованности при исполнении его служебных (должностных) обязанностей, которая приводит или может привести к конфликту интересов, оформляется им на имя работодателя (представителя нанимателя) не позднее одного рабочего дня, следующего за днем, когда ему стало известно о возникновении такой заинтересованности,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по форме согласно </w:t>
      </w:r>
      <w:hyperlink w:anchor="sub_1001" w:history="1">
        <w:r w:rsidRPr="002B7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1</w:t>
        </w:r>
      </w:hyperlink>
      <w:r w:rsidRPr="002B7BE0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уведомление).</w:t>
      </w:r>
    </w:p>
    <w:p w14:paraId="74F259AA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  <w:bookmarkStart w:id="8" w:name="sub_40"/>
      <w:bookmarkEnd w:id="7"/>
      <w:r w:rsidRPr="002B7BE0">
        <w:rPr>
          <w:rFonts w:ascii="Times New Roman" w:hAnsi="Times New Roman" w:cs="Times New Roman"/>
          <w:sz w:val="28"/>
          <w:szCs w:val="28"/>
        </w:rPr>
        <w:t xml:space="preserve">4. </w:t>
      </w:r>
      <w:r w:rsidR="00BD3A75" w:rsidRPr="002B7BE0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2B7BE0">
        <w:rPr>
          <w:rFonts w:ascii="Times New Roman" w:hAnsi="Times New Roman" w:cs="Times New Roman"/>
          <w:sz w:val="28"/>
          <w:szCs w:val="28"/>
        </w:rPr>
        <w:t xml:space="preserve">представляет (лично либо направляет по почте) уведомление в </w:t>
      </w:r>
      <w:r w:rsidR="00BD3A75" w:rsidRPr="002B7BE0">
        <w:rPr>
          <w:rFonts w:ascii="Times New Roman" w:hAnsi="Times New Roman" w:cs="Times New Roman"/>
          <w:sz w:val="28"/>
          <w:szCs w:val="28"/>
        </w:rPr>
        <w:t>аппарат администрации Тигильского муниципального района</w:t>
      </w:r>
      <w:r w:rsidRPr="002B7BE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D3A75" w:rsidRPr="002B7BE0">
        <w:rPr>
          <w:rFonts w:ascii="Times New Roman" w:hAnsi="Times New Roman" w:cs="Times New Roman"/>
          <w:sz w:val="28"/>
          <w:szCs w:val="28"/>
        </w:rPr>
        <w:t>Аппарат</w:t>
      </w:r>
      <w:r w:rsidRPr="002B7BE0">
        <w:rPr>
          <w:rFonts w:ascii="Times New Roman" w:hAnsi="Times New Roman" w:cs="Times New Roman"/>
          <w:sz w:val="28"/>
          <w:szCs w:val="28"/>
        </w:rPr>
        <w:t xml:space="preserve">). При невозможности представить уведомление в срок, указанный в </w:t>
      </w:r>
      <w:hyperlink w:anchor="sub_30" w:history="1">
        <w:r w:rsidRPr="002B7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части 3</w:t>
        </w:r>
      </w:hyperlink>
      <w:r w:rsidRPr="002B7BE0">
        <w:rPr>
          <w:rFonts w:ascii="Times New Roman" w:hAnsi="Times New Roman" w:cs="Times New Roman"/>
          <w:sz w:val="28"/>
          <w:szCs w:val="28"/>
        </w:rPr>
        <w:t xml:space="preserve"> настоящего Порядка, по причине, не зависящей от </w:t>
      </w:r>
      <w:r w:rsidR="00BD3A75" w:rsidRPr="002B7B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7BE0">
        <w:rPr>
          <w:rFonts w:ascii="Times New Roman" w:hAnsi="Times New Roman" w:cs="Times New Roman"/>
          <w:sz w:val="28"/>
          <w:szCs w:val="28"/>
        </w:rPr>
        <w:t xml:space="preserve"> служащего, уведомление представляется не позднее одного рабочего дня после ее устранения.</w:t>
      </w:r>
    </w:p>
    <w:p w14:paraId="1066D57B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  <w:bookmarkStart w:id="9" w:name="sub_50"/>
      <w:bookmarkEnd w:id="8"/>
      <w:r w:rsidRPr="002B7BE0">
        <w:rPr>
          <w:rFonts w:ascii="Times New Roman" w:hAnsi="Times New Roman" w:cs="Times New Roman"/>
          <w:sz w:val="28"/>
          <w:szCs w:val="28"/>
        </w:rPr>
        <w:t xml:space="preserve">5. Уведомление в день его поступления регистрируется уполномоченными в соответствии с должностными </w:t>
      </w:r>
      <w:r w:rsidR="00BD3A75" w:rsidRPr="002B7BE0">
        <w:rPr>
          <w:rFonts w:ascii="Times New Roman" w:hAnsi="Times New Roman" w:cs="Times New Roman"/>
          <w:sz w:val="28"/>
          <w:szCs w:val="28"/>
        </w:rPr>
        <w:t>инструкциями</w:t>
      </w:r>
      <w:r w:rsidRPr="002B7BE0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BD3A75" w:rsidRPr="002B7BE0">
        <w:rPr>
          <w:rFonts w:ascii="Times New Roman" w:hAnsi="Times New Roman" w:cs="Times New Roman"/>
          <w:sz w:val="28"/>
          <w:szCs w:val="28"/>
        </w:rPr>
        <w:t>Аппарата</w:t>
      </w:r>
      <w:r w:rsidRPr="002B7BE0">
        <w:rPr>
          <w:rFonts w:ascii="Times New Roman" w:hAnsi="Times New Roman" w:cs="Times New Roman"/>
          <w:sz w:val="28"/>
          <w:szCs w:val="28"/>
        </w:rPr>
        <w:t xml:space="preserve"> (далее - уполномоченные должностные лица) в журнале регистрации уведомлений о возникновении личной заинтересованности при исполнении служебных (должностных) обязанностей, </w:t>
      </w:r>
      <w:r w:rsidRPr="002B7BE0">
        <w:rPr>
          <w:rFonts w:ascii="Times New Roman" w:hAnsi="Times New Roman" w:cs="Times New Roman"/>
          <w:sz w:val="28"/>
          <w:szCs w:val="28"/>
        </w:rPr>
        <w:lastRenderedPageBreak/>
        <w:t xml:space="preserve">которая приводит или может привести к конфликту интересов, по форме согласно </w:t>
      </w:r>
      <w:hyperlink w:anchor="sub_1002" w:history="1">
        <w:r w:rsidRPr="002B7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2</w:t>
        </w:r>
      </w:hyperlink>
      <w:r w:rsidRPr="002B7BE0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журнал регистрации уведомлений). Листы журнала регистрации уведомлений должны быть пронумерованы, прошнурованы и скреплены печатью </w:t>
      </w:r>
      <w:r w:rsidR="00BD3A75" w:rsidRPr="002B7BE0">
        <w:rPr>
          <w:rFonts w:ascii="Times New Roman" w:hAnsi="Times New Roman" w:cs="Times New Roman"/>
          <w:sz w:val="28"/>
          <w:szCs w:val="28"/>
        </w:rPr>
        <w:t>канцелярии</w:t>
      </w:r>
      <w:r w:rsidRPr="002B7BE0">
        <w:rPr>
          <w:rFonts w:ascii="Times New Roman" w:hAnsi="Times New Roman" w:cs="Times New Roman"/>
          <w:sz w:val="28"/>
          <w:szCs w:val="28"/>
        </w:rPr>
        <w:t>.</w:t>
      </w:r>
    </w:p>
    <w:p w14:paraId="541899F0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  <w:bookmarkStart w:id="10" w:name="sub_60"/>
      <w:bookmarkEnd w:id="9"/>
      <w:r w:rsidRPr="002B7BE0">
        <w:rPr>
          <w:rFonts w:ascii="Times New Roman" w:hAnsi="Times New Roman" w:cs="Times New Roman"/>
          <w:sz w:val="28"/>
          <w:szCs w:val="28"/>
        </w:rPr>
        <w:t>6. В журнале регистрации уведомлений запрещается указывать ставшие известными сведения о частной жизни лица, подавшего уведомление, сведения, составляющие личную и семейную тайну, а также иную конфиденциальную информацию.</w:t>
      </w:r>
    </w:p>
    <w:p w14:paraId="4ED66640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  <w:bookmarkStart w:id="11" w:name="sub_70"/>
      <w:bookmarkEnd w:id="10"/>
      <w:r w:rsidRPr="002B7BE0">
        <w:rPr>
          <w:rFonts w:ascii="Times New Roman" w:hAnsi="Times New Roman" w:cs="Times New Roman"/>
          <w:sz w:val="28"/>
          <w:szCs w:val="28"/>
        </w:rPr>
        <w:t xml:space="preserve">7. Журнал регистрации уведомлений хранится 5 лет с момента регистрации в нем последнего уведомления в </w:t>
      </w:r>
      <w:r w:rsidR="005E7FD7" w:rsidRPr="002B7BE0">
        <w:rPr>
          <w:rFonts w:ascii="Times New Roman" w:hAnsi="Times New Roman" w:cs="Times New Roman"/>
          <w:sz w:val="28"/>
          <w:szCs w:val="28"/>
        </w:rPr>
        <w:t>Аппарате</w:t>
      </w:r>
      <w:r w:rsidRPr="002B7BE0">
        <w:rPr>
          <w:rFonts w:ascii="Times New Roman" w:hAnsi="Times New Roman" w:cs="Times New Roman"/>
          <w:sz w:val="28"/>
          <w:szCs w:val="28"/>
        </w:rPr>
        <w:t>.</w:t>
      </w:r>
    </w:p>
    <w:p w14:paraId="121D8BD4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  <w:bookmarkStart w:id="12" w:name="sub_80"/>
      <w:bookmarkEnd w:id="11"/>
      <w:r w:rsidRPr="002B7BE0">
        <w:rPr>
          <w:rFonts w:ascii="Times New Roman" w:hAnsi="Times New Roman" w:cs="Times New Roman"/>
          <w:sz w:val="28"/>
          <w:szCs w:val="28"/>
        </w:rPr>
        <w:t>8. Отказ в принятии уведомления недопустим.</w:t>
      </w:r>
    </w:p>
    <w:p w14:paraId="128A110C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  <w:bookmarkStart w:id="13" w:name="sub_90"/>
      <w:bookmarkEnd w:id="12"/>
      <w:r w:rsidRPr="002B7BE0">
        <w:rPr>
          <w:rFonts w:ascii="Times New Roman" w:hAnsi="Times New Roman" w:cs="Times New Roman"/>
          <w:sz w:val="28"/>
          <w:szCs w:val="28"/>
        </w:rPr>
        <w:t xml:space="preserve">9. В случае если уведомление представлено </w:t>
      </w:r>
      <w:r w:rsidR="005E7FD7" w:rsidRPr="002B7BE0">
        <w:rPr>
          <w:rFonts w:ascii="Times New Roman" w:hAnsi="Times New Roman" w:cs="Times New Roman"/>
          <w:sz w:val="28"/>
          <w:szCs w:val="28"/>
        </w:rPr>
        <w:t>муниципальным служащим в Аппарат</w:t>
      </w:r>
      <w:r w:rsidRPr="002B7BE0">
        <w:rPr>
          <w:rFonts w:ascii="Times New Roman" w:hAnsi="Times New Roman" w:cs="Times New Roman"/>
          <w:sz w:val="28"/>
          <w:szCs w:val="28"/>
        </w:rPr>
        <w:t xml:space="preserve"> лично, уполномоченные должностные лица помимо регистрации уведомления в журнале регистрации уведомлений обязаны одновременно выдать лицу, представшему уведомление, под роспись копию уведомления с отметкой о его регистрации.</w:t>
      </w:r>
    </w:p>
    <w:bookmarkEnd w:id="13"/>
    <w:p w14:paraId="55BCA258" w14:textId="77777777" w:rsidR="00FB57CC" w:rsidRPr="002B7BE0" w:rsidRDefault="005E7FD7" w:rsidP="00FB57CC">
      <w:pPr>
        <w:rPr>
          <w:rFonts w:ascii="Times New Roman" w:hAnsi="Times New Roman" w:cs="Times New Roman"/>
          <w:sz w:val="28"/>
          <w:szCs w:val="28"/>
        </w:rPr>
      </w:pPr>
      <w:r w:rsidRPr="002B7BE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B57CC" w:rsidRPr="002B7BE0">
        <w:rPr>
          <w:rFonts w:ascii="Times New Roman" w:hAnsi="Times New Roman" w:cs="Times New Roman"/>
          <w:sz w:val="28"/>
          <w:szCs w:val="28"/>
        </w:rPr>
        <w:t>служащий в день представления уведомления информирует о данном факте работодателя (представителя нанимателя) посредством представления копии уведомления с отметкой о регистрации.</w:t>
      </w:r>
    </w:p>
    <w:p w14:paraId="40ACF185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  <w:bookmarkStart w:id="14" w:name="sub_100"/>
      <w:r w:rsidRPr="002B7BE0">
        <w:rPr>
          <w:rFonts w:ascii="Times New Roman" w:hAnsi="Times New Roman" w:cs="Times New Roman"/>
          <w:sz w:val="28"/>
          <w:szCs w:val="28"/>
        </w:rPr>
        <w:t xml:space="preserve">10. В случае если уведомление поступило </w:t>
      </w:r>
      <w:r w:rsidR="005E7FD7" w:rsidRPr="002B7BE0">
        <w:rPr>
          <w:rFonts w:ascii="Times New Roman" w:hAnsi="Times New Roman" w:cs="Times New Roman"/>
          <w:sz w:val="28"/>
          <w:szCs w:val="28"/>
        </w:rPr>
        <w:t>Аппарат</w:t>
      </w:r>
      <w:r w:rsidRPr="002B7BE0">
        <w:rPr>
          <w:rFonts w:ascii="Times New Roman" w:hAnsi="Times New Roman" w:cs="Times New Roman"/>
          <w:sz w:val="28"/>
          <w:szCs w:val="28"/>
        </w:rPr>
        <w:t xml:space="preserve"> по почте, один экземпляр копии уведомления с отметкой о регистрации не позднее одного рабочего дня, следующего за днем его регистрации, направляется лицу, представившему уведомление, по почте заказным письмом с уведомлением по указанному им в уведомлении адресу, а другой, в день его поступления, - работодателю (представителю нанимателя).</w:t>
      </w:r>
    </w:p>
    <w:p w14:paraId="45BA5634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  <w:bookmarkStart w:id="15" w:name="sub_110"/>
      <w:bookmarkEnd w:id="14"/>
      <w:r w:rsidRPr="002B7BE0">
        <w:rPr>
          <w:rFonts w:ascii="Times New Roman" w:hAnsi="Times New Roman" w:cs="Times New Roman"/>
          <w:sz w:val="28"/>
          <w:szCs w:val="28"/>
        </w:rPr>
        <w:t>11. Уполномоченные должностные лица осуществляют предварительное рассмотрение поступивших уведомлений.</w:t>
      </w:r>
    </w:p>
    <w:p w14:paraId="1889EF65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  <w:bookmarkStart w:id="16" w:name="sub_120"/>
      <w:bookmarkEnd w:id="15"/>
      <w:r w:rsidRPr="002B7BE0">
        <w:rPr>
          <w:rFonts w:ascii="Times New Roman" w:hAnsi="Times New Roman" w:cs="Times New Roman"/>
          <w:sz w:val="28"/>
          <w:szCs w:val="28"/>
        </w:rPr>
        <w:t>12. В ходе предварительного рассмотрения уведомлений уполномоченные должностные лица вправе проводить собеседование с лицами, представившими уведомления, получать пояснения по изложенным в них обстоятельствам, направлять в установленном порядке соответствующие запросы в органы государственной власти, органы местного самоуправления и организации.</w:t>
      </w:r>
    </w:p>
    <w:p w14:paraId="7EB1BBBF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  <w:bookmarkStart w:id="17" w:name="sub_130"/>
      <w:bookmarkEnd w:id="16"/>
      <w:r w:rsidRPr="002B7BE0">
        <w:rPr>
          <w:rFonts w:ascii="Times New Roman" w:hAnsi="Times New Roman" w:cs="Times New Roman"/>
          <w:sz w:val="28"/>
          <w:szCs w:val="28"/>
        </w:rPr>
        <w:t>13. По результатам предварительного рассмотрения уведомления и иных поступивших материалов уполномоченные должностные лица готовят мотивированное заключение.</w:t>
      </w:r>
    </w:p>
    <w:p w14:paraId="037C8839" w14:textId="77777777" w:rsidR="00FB57CC" w:rsidRPr="002B7BE0" w:rsidRDefault="00FB57CC" w:rsidP="005E7FD7">
      <w:pPr>
        <w:rPr>
          <w:rFonts w:ascii="Times New Roman" w:hAnsi="Times New Roman" w:cs="Times New Roman"/>
          <w:sz w:val="28"/>
          <w:szCs w:val="28"/>
        </w:rPr>
      </w:pPr>
      <w:bookmarkStart w:id="18" w:name="sub_140"/>
      <w:bookmarkEnd w:id="17"/>
      <w:r w:rsidRPr="002B7BE0">
        <w:rPr>
          <w:rFonts w:ascii="Times New Roman" w:hAnsi="Times New Roman" w:cs="Times New Roman"/>
          <w:sz w:val="28"/>
          <w:szCs w:val="28"/>
        </w:rPr>
        <w:t>14. Уведомление, мотивированное заключение и другие материалы, полученные в ходе предварительного рассмотрения уведомления, не позднее 7 рабочих дней со дня регистрации уведомления, представляются в</w:t>
      </w:r>
      <w:bookmarkStart w:id="19" w:name="sub_142"/>
      <w:bookmarkEnd w:id="18"/>
      <w:r w:rsidRPr="002B7BE0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A81E9F" w:rsidRPr="002B7BE0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</w:t>
      </w:r>
      <w:r w:rsidR="00A81E9F" w:rsidRPr="002B7BE0">
        <w:rPr>
          <w:rFonts w:ascii="Times New Roman" w:eastAsia="Times New Roman" w:hAnsi="Times New Roman" w:cs="Times New Roman"/>
          <w:bCs/>
          <w:sz w:val="28"/>
          <w:szCs w:val="28"/>
        </w:rPr>
        <w:t xml:space="preserve"> «Тигильский муниципальный район» </w:t>
      </w:r>
      <w:r w:rsidR="00A81E9F" w:rsidRPr="002B7BE0">
        <w:rPr>
          <w:rFonts w:ascii="Times New Roman" w:eastAsia="Times New Roman" w:hAnsi="Times New Roman" w:cs="Times New Roman"/>
          <w:sz w:val="28"/>
          <w:szCs w:val="28"/>
        </w:rPr>
        <w:t>и урегулированию конфликта интересов</w:t>
      </w:r>
      <w:r w:rsidR="004E7665" w:rsidRPr="002B7BE0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14:paraId="5B82B3AB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  <w:bookmarkStart w:id="20" w:name="sub_150"/>
      <w:bookmarkEnd w:id="19"/>
      <w:r w:rsidRPr="002B7BE0">
        <w:rPr>
          <w:rFonts w:ascii="Times New Roman" w:hAnsi="Times New Roman" w:cs="Times New Roman"/>
          <w:sz w:val="28"/>
          <w:szCs w:val="28"/>
        </w:rPr>
        <w:t xml:space="preserve">15. В случае направления запросов, указанных в </w:t>
      </w:r>
      <w:hyperlink w:anchor="sub_120" w:history="1">
        <w:r w:rsidRPr="002B7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части 12</w:t>
        </w:r>
      </w:hyperlink>
      <w:r w:rsidRPr="002B7BE0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уведомление, мотивированное заключение и другие материалы, полученные в ходе предварительного рассмотрения уведомления, </w:t>
      </w:r>
      <w:r w:rsidRPr="002B7BE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представляются в </w:t>
      </w:r>
      <w:r w:rsidR="004E7665" w:rsidRPr="002B7BE0">
        <w:rPr>
          <w:rFonts w:ascii="Times New Roman" w:hAnsi="Times New Roman" w:cs="Times New Roman"/>
          <w:sz w:val="28"/>
          <w:szCs w:val="28"/>
        </w:rPr>
        <w:t>К</w:t>
      </w:r>
      <w:r w:rsidRPr="002B7BE0">
        <w:rPr>
          <w:rFonts w:ascii="Times New Roman" w:hAnsi="Times New Roman" w:cs="Times New Roman"/>
          <w:sz w:val="28"/>
          <w:szCs w:val="28"/>
        </w:rPr>
        <w:t>омиссию в течение 45 дней со дня регистрации уведомлений. Указанный срок может быть продлен, но не более чем на 30 дней.</w:t>
      </w:r>
    </w:p>
    <w:p w14:paraId="40339378" w14:textId="77777777" w:rsidR="00FB57CC" w:rsidRPr="002B7BE0" w:rsidRDefault="00FB57CC" w:rsidP="00AB6269">
      <w:pPr>
        <w:rPr>
          <w:rFonts w:ascii="Times New Roman" w:hAnsi="Times New Roman" w:cs="Times New Roman"/>
          <w:sz w:val="28"/>
          <w:szCs w:val="28"/>
        </w:rPr>
      </w:pPr>
      <w:bookmarkStart w:id="21" w:name="sub_160"/>
      <w:bookmarkEnd w:id="20"/>
      <w:r w:rsidRPr="002B7BE0">
        <w:rPr>
          <w:rFonts w:ascii="Times New Roman" w:hAnsi="Times New Roman" w:cs="Times New Roman"/>
          <w:sz w:val="28"/>
          <w:szCs w:val="28"/>
        </w:rPr>
        <w:t>16. Уведомление, мотивированное заключение и другие материалы, полученные в ходе предварительного рассмотрения уведомления, рассматриваются</w:t>
      </w:r>
      <w:bookmarkStart w:id="22" w:name="sub_162"/>
      <w:bookmarkEnd w:id="21"/>
      <w:r w:rsidRPr="002B7BE0">
        <w:rPr>
          <w:rFonts w:ascii="Times New Roman" w:hAnsi="Times New Roman" w:cs="Times New Roman"/>
          <w:sz w:val="28"/>
          <w:szCs w:val="28"/>
        </w:rPr>
        <w:t xml:space="preserve"> </w:t>
      </w:r>
      <w:r w:rsidR="00AB6269" w:rsidRPr="002B7BE0">
        <w:rPr>
          <w:rFonts w:ascii="Times New Roman" w:hAnsi="Times New Roman" w:cs="Times New Roman"/>
          <w:sz w:val="28"/>
          <w:szCs w:val="28"/>
        </w:rPr>
        <w:t>К</w:t>
      </w:r>
      <w:r w:rsidRPr="002B7BE0">
        <w:rPr>
          <w:rFonts w:ascii="Times New Roman" w:hAnsi="Times New Roman" w:cs="Times New Roman"/>
          <w:sz w:val="28"/>
          <w:szCs w:val="28"/>
        </w:rPr>
        <w:t>омисси</w:t>
      </w:r>
      <w:r w:rsidR="00AB6269" w:rsidRPr="002B7BE0">
        <w:rPr>
          <w:rFonts w:ascii="Times New Roman" w:hAnsi="Times New Roman" w:cs="Times New Roman"/>
          <w:sz w:val="28"/>
          <w:szCs w:val="28"/>
        </w:rPr>
        <w:t>ей</w:t>
      </w:r>
      <w:r w:rsidRPr="002B7BE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Pr="002B7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Положением</w:t>
        </w:r>
      </w:hyperlink>
      <w:r w:rsidRPr="002B7BE0">
        <w:rPr>
          <w:rFonts w:ascii="Times New Roman" w:hAnsi="Times New Roman" w:cs="Times New Roman"/>
          <w:sz w:val="28"/>
          <w:szCs w:val="28"/>
        </w:rPr>
        <w:t xml:space="preserve"> о </w:t>
      </w:r>
      <w:r w:rsidR="00AB6269" w:rsidRPr="002B7BE0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</w:t>
      </w:r>
      <w:r w:rsidR="00AB6269" w:rsidRPr="002B7BE0">
        <w:rPr>
          <w:rFonts w:ascii="Times New Roman" w:eastAsia="Times New Roman" w:hAnsi="Times New Roman" w:cs="Times New Roman"/>
          <w:bCs/>
          <w:sz w:val="28"/>
          <w:szCs w:val="28"/>
        </w:rPr>
        <w:t xml:space="preserve"> «Тигильский муниципальный район» </w:t>
      </w:r>
      <w:r w:rsidR="00AB6269" w:rsidRPr="002B7BE0">
        <w:rPr>
          <w:rFonts w:ascii="Times New Roman" w:eastAsia="Times New Roman" w:hAnsi="Times New Roman" w:cs="Times New Roman"/>
          <w:sz w:val="28"/>
          <w:szCs w:val="28"/>
        </w:rPr>
        <w:t>и урегулированию конфликта интересов</w:t>
      </w:r>
      <w:r w:rsidR="00AB6269" w:rsidRPr="002B7BE0">
        <w:rPr>
          <w:rFonts w:ascii="Times New Roman" w:hAnsi="Times New Roman" w:cs="Times New Roman"/>
          <w:sz w:val="28"/>
          <w:szCs w:val="28"/>
        </w:rPr>
        <w:t>,</w:t>
      </w:r>
      <w:r w:rsidRPr="002B7BE0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AB6269" w:rsidRPr="002B7BE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Тигильского муниципального района от </w:t>
      </w:r>
      <w:r w:rsidRPr="002B7BE0">
        <w:rPr>
          <w:rFonts w:ascii="Times New Roman" w:hAnsi="Times New Roman" w:cs="Times New Roman"/>
          <w:sz w:val="28"/>
          <w:szCs w:val="28"/>
        </w:rPr>
        <w:t xml:space="preserve"> </w:t>
      </w:r>
      <w:r w:rsidR="001617C6">
        <w:rPr>
          <w:rFonts w:ascii="Times New Roman" w:hAnsi="Times New Roman" w:cs="Times New Roman"/>
          <w:sz w:val="28"/>
          <w:szCs w:val="28"/>
        </w:rPr>
        <w:t>06</w:t>
      </w:r>
      <w:r w:rsidRPr="002B7BE0">
        <w:rPr>
          <w:rFonts w:ascii="Times New Roman" w:hAnsi="Times New Roman" w:cs="Times New Roman"/>
          <w:sz w:val="28"/>
          <w:szCs w:val="28"/>
        </w:rPr>
        <w:t>.</w:t>
      </w:r>
      <w:r w:rsidR="00AB6269" w:rsidRPr="002B7BE0">
        <w:rPr>
          <w:rFonts w:ascii="Times New Roman" w:hAnsi="Times New Roman" w:cs="Times New Roman"/>
          <w:sz w:val="28"/>
          <w:szCs w:val="28"/>
        </w:rPr>
        <w:t>0</w:t>
      </w:r>
      <w:r w:rsidR="001617C6">
        <w:rPr>
          <w:rFonts w:ascii="Times New Roman" w:hAnsi="Times New Roman" w:cs="Times New Roman"/>
          <w:sz w:val="28"/>
          <w:szCs w:val="28"/>
        </w:rPr>
        <w:t>9</w:t>
      </w:r>
      <w:r w:rsidRPr="002B7BE0">
        <w:rPr>
          <w:rFonts w:ascii="Times New Roman" w:hAnsi="Times New Roman" w:cs="Times New Roman"/>
          <w:sz w:val="28"/>
          <w:szCs w:val="28"/>
        </w:rPr>
        <w:t>.201</w:t>
      </w:r>
      <w:r w:rsidR="001617C6">
        <w:rPr>
          <w:rFonts w:ascii="Times New Roman" w:hAnsi="Times New Roman" w:cs="Times New Roman"/>
          <w:sz w:val="28"/>
          <w:szCs w:val="28"/>
        </w:rPr>
        <w:t>8</w:t>
      </w:r>
      <w:r w:rsidRPr="002B7BE0">
        <w:rPr>
          <w:rFonts w:ascii="Times New Roman" w:hAnsi="Times New Roman" w:cs="Times New Roman"/>
          <w:sz w:val="28"/>
          <w:szCs w:val="28"/>
        </w:rPr>
        <w:t xml:space="preserve"> </w:t>
      </w:r>
      <w:r w:rsidR="00AB6269" w:rsidRPr="002B7BE0">
        <w:rPr>
          <w:rFonts w:ascii="Times New Roman" w:hAnsi="Times New Roman" w:cs="Times New Roman"/>
          <w:sz w:val="28"/>
          <w:szCs w:val="28"/>
        </w:rPr>
        <w:t>№</w:t>
      </w:r>
      <w:r w:rsidRPr="002B7BE0">
        <w:rPr>
          <w:rFonts w:ascii="Times New Roman" w:hAnsi="Times New Roman" w:cs="Times New Roman"/>
          <w:sz w:val="28"/>
          <w:szCs w:val="28"/>
        </w:rPr>
        <w:t xml:space="preserve"> </w:t>
      </w:r>
      <w:r w:rsidR="001617C6">
        <w:rPr>
          <w:rFonts w:ascii="Times New Roman" w:hAnsi="Times New Roman" w:cs="Times New Roman"/>
          <w:sz w:val="28"/>
          <w:szCs w:val="28"/>
        </w:rPr>
        <w:t>242</w:t>
      </w:r>
      <w:r w:rsidR="00846246" w:rsidRPr="002B7BE0">
        <w:rPr>
          <w:rFonts w:ascii="Times New Roman" w:hAnsi="Times New Roman" w:cs="Times New Roman"/>
          <w:sz w:val="28"/>
          <w:szCs w:val="28"/>
        </w:rPr>
        <w:t xml:space="preserve"> </w:t>
      </w:r>
      <w:r w:rsidRPr="002B7B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6269" w:rsidRPr="002B7BE0">
        <w:rPr>
          <w:rFonts w:ascii="Times New Roman" w:hAnsi="Times New Roman" w:cs="Times New Roman"/>
          <w:sz w:val="28"/>
          <w:szCs w:val="28"/>
        </w:rPr>
        <w:t>–</w:t>
      </w:r>
      <w:r w:rsidRPr="002B7BE0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AB6269" w:rsidRPr="002B7BE0">
        <w:rPr>
          <w:rFonts w:ascii="Times New Roman" w:hAnsi="Times New Roman" w:cs="Times New Roman"/>
          <w:sz w:val="28"/>
          <w:szCs w:val="28"/>
        </w:rPr>
        <w:t>)</w:t>
      </w:r>
      <w:r w:rsidRPr="002B7BE0">
        <w:rPr>
          <w:rFonts w:ascii="Times New Roman" w:hAnsi="Times New Roman" w:cs="Times New Roman"/>
          <w:sz w:val="28"/>
          <w:szCs w:val="28"/>
        </w:rPr>
        <w:t>.</w:t>
      </w:r>
    </w:p>
    <w:p w14:paraId="15AD2F19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  <w:bookmarkStart w:id="23" w:name="sub_170"/>
      <w:bookmarkEnd w:id="22"/>
      <w:r w:rsidRPr="002B7BE0">
        <w:rPr>
          <w:rFonts w:ascii="Times New Roman" w:hAnsi="Times New Roman" w:cs="Times New Roman"/>
          <w:sz w:val="28"/>
          <w:szCs w:val="28"/>
        </w:rPr>
        <w:t xml:space="preserve">17. Работодатель (представитель нанимателя) по результатам рассмотрения комиссией уведомления, мотивированного заключения и материалов, полученных в ходе рассмотрения уведомления, принимает решение в соответствии </w:t>
      </w:r>
      <w:hyperlink r:id="rId13" w:history="1">
        <w:r w:rsidRPr="002B7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Положением</w:t>
        </w:r>
      </w:hyperlink>
      <w:r w:rsidR="0001597A">
        <w:t>.</w:t>
      </w:r>
      <w:r w:rsidRPr="002B7B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49704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  <w:bookmarkStart w:id="24" w:name="sub_180"/>
      <w:bookmarkEnd w:id="23"/>
      <w:r w:rsidRPr="002B7BE0">
        <w:rPr>
          <w:rFonts w:ascii="Times New Roman" w:hAnsi="Times New Roman" w:cs="Times New Roman"/>
          <w:sz w:val="28"/>
          <w:szCs w:val="28"/>
        </w:rPr>
        <w:t>18. В случае принятия решения о признании того, что при исполнении служебных (должностных) обязанностей лицом, представившим уведомление, его личная заинтересованность приводит или может привести к конфликту интересов, работодатель (представитель нанимателя) принимает меры (обеспечивает принятие мер) по предотвращению или урегулированию конфликта интересов либо лицу, представившему уведомление, даются указания принять такие меры.</w:t>
      </w:r>
    </w:p>
    <w:bookmarkEnd w:id="24"/>
    <w:p w14:paraId="5552527D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</w:p>
    <w:p w14:paraId="52335DAD" w14:textId="77777777" w:rsidR="00CF1F2A" w:rsidRPr="002B7BE0" w:rsidRDefault="00CF1F2A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sub_1001"/>
    </w:p>
    <w:p w14:paraId="179D8EA4" w14:textId="77777777" w:rsidR="00CF1F2A" w:rsidRPr="002B7BE0" w:rsidRDefault="00CF1F2A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275E66C" w14:textId="77777777" w:rsidR="00CF1F2A" w:rsidRPr="002B7BE0" w:rsidRDefault="00CF1F2A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0158397" w14:textId="77777777" w:rsidR="00CF1F2A" w:rsidRPr="002B7BE0" w:rsidRDefault="00CF1F2A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4662732" w14:textId="77777777" w:rsidR="00CF1F2A" w:rsidRPr="002B7BE0" w:rsidRDefault="00CF1F2A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DFAA638" w14:textId="77777777" w:rsidR="00CF1F2A" w:rsidRPr="002B7BE0" w:rsidRDefault="00CF1F2A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3C79240" w14:textId="77777777" w:rsidR="00CF1F2A" w:rsidRPr="002B7BE0" w:rsidRDefault="00CF1F2A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A428E46" w14:textId="77777777" w:rsidR="00CF1F2A" w:rsidRPr="002B7BE0" w:rsidRDefault="00CF1F2A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658D1EB" w14:textId="77777777" w:rsidR="00CF1F2A" w:rsidRPr="002B7BE0" w:rsidRDefault="00CF1F2A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87A10F2" w14:textId="77777777" w:rsidR="00CF1F2A" w:rsidRPr="002B7BE0" w:rsidRDefault="00CF1F2A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DE8CEF5" w14:textId="77777777" w:rsidR="00CF1F2A" w:rsidRPr="002B7BE0" w:rsidRDefault="00CF1F2A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7586BF1" w14:textId="77777777" w:rsidR="00CF1F2A" w:rsidRPr="002B7BE0" w:rsidRDefault="00CF1F2A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631B56C" w14:textId="77777777" w:rsidR="00CF1F2A" w:rsidRPr="002B7BE0" w:rsidRDefault="00CF1F2A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C09C4E8" w14:textId="77777777" w:rsidR="00CF1F2A" w:rsidRPr="002B7BE0" w:rsidRDefault="00CF1F2A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DD3B580" w14:textId="77777777" w:rsidR="00CF1F2A" w:rsidRPr="002B7BE0" w:rsidRDefault="00CF1F2A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DE6B257" w14:textId="77777777" w:rsidR="00CF1F2A" w:rsidRPr="002B7BE0" w:rsidRDefault="00CF1F2A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65467FA" w14:textId="77777777" w:rsidR="00CF1F2A" w:rsidRPr="002B7BE0" w:rsidRDefault="00CF1F2A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F25E0C0" w14:textId="77777777" w:rsidR="00CF1F2A" w:rsidRPr="002B7BE0" w:rsidRDefault="00CF1F2A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B2BF40C" w14:textId="77777777" w:rsidR="00CF1F2A" w:rsidRPr="002B7BE0" w:rsidRDefault="00CF1F2A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03E6971" w14:textId="77777777" w:rsidR="00CF1F2A" w:rsidRPr="002B7BE0" w:rsidRDefault="00CF1F2A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5600245" w14:textId="77777777" w:rsidR="00CF1F2A" w:rsidRPr="002B7BE0" w:rsidRDefault="00CF1F2A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F43F252" w14:textId="77777777" w:rsidR="002B7BE0" w:rsidRDefault="002B7BE0" w:rsidP="00CF1F2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CB42B26" w14:textId="77777777" w:rsidR="002B7BE0" w:rsidRDefault="002B7BE0" w:rsidP="00CF1F2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B7DB7A2" w14:textId="77777777" w:rsidR="00CF1F2A" w:rsidRPr="002B7BE0" w:rsidRDefault="00FB57CC" w:rsidP="00CF1F2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Hlk158035774"/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1</w:t>
      </w:r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2B7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6269"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сообщения </w:t>
      </w:r>
      <w:r w:rsidR="00CF1F2A"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муниципальными </w:t>
      </w:r>
    </w:p>
    <w:p w14:paraId="00FAAD87" w14:textId="77777777" w:rsidR="00AB6269" w:rsidRPr="002B7BE0" w:rsidRDefault="00CF1F2A" w:rsidP="00CF1F2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служащими</w:t>
      </w:r>
      <w:r w:rsidR="00AB6269"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Тигильского </w:t>
      </w:r>
    </w:p>
    <w:p w14:paraId="2BDFC832" w14:textId="77777777" w:rsidR="00AB6269" w:rsidRPr="002B7BE0" w:rsidRDefault="00AB6269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района, о возникновении </w:t>
      </w:r>
    </w:p>
    <w:p w14:paraId="430FE9D3" w14:textId="77777777" w:rsidR="00AB6269" w:rsidRPr="002B7BE0" w:rsidRDefault="00AB6269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личной заинтересованности при исполнении</w:t>
      </w:r>
    </w:p>
    <w:p w14:paraId="548A29D1" w14:textId="77777777" w:rsidR="00AB6269" w:rsidRPr="002B7BE0" w:rsidRDefault="00AB6269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служебных (должностных) обязанностей, </w:t>
      </w:r>
    </w:p>
    <w:p w14:paraId="53731722" w14:textId="77777777" w:rsidR="00AB6269" w:rsidRPr="002B7BE0" w:rsidRDefault="00AB6269" w:rsidP="00FB57C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которая приводит или может привести </w:t>
      </w:r>
    </w:p>
    <w:p w14:paraId="014B55E3" w14:textId="77777777" w:rsidR="00FB57CC" w:rsidRPr="002B7BE0" w:rsidRDefault="00AB6269" w:rsidP="00FB57C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конфликту интересов</w:t>
      </w:r>
    </w:p>
    <w:bookmarkEnd w:id="25"/>
    <w:p w14:paraId="422A9379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</w:p>
    <w:p w14:paraId="766850A9" w14:textId="77777777" w:rsidR="00FB57CC" w:rsidRPr="002B7BE0" w:rsidRDefault="00FB57CC" w:rsidP="00FB57C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Форма уведомления о возникновении личной</w:t>
      </w:r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заинтересованности при исполнении служебных</w:t>
      </w:r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(должностных) обязанностей, которая приводит</w:t>
      </w:r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или может привести к конфликту интересов</w:t>
      </w:r>
    </w:p>
    <w:p w14:paraId="1AEB688B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</w:p>
    <w:p w14:paraId="54166DCB" w14:textId="77777777" w:rsidR="00FB57CC" w:rsidRPr="002B7BE0" w:rsidRDefault="00FB57CC" w:rsidP="00FB57C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B7BE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7B7EE1A7" w14:textId="77777777" w:rsidR="00FB57CC" w:rsidRPr="002B7BE0" w:rsidRDefault="00FB57CC" w:rsidP="00FB57CC">
      <w:pPr>
        <w:ind w:firstLine="698"/>
        <w:jc w:val="right"/>
        <w:rPr>
          <w:rFonts w:ascii="Times New Roman" w:hAnsi="Times New Roman" w:cs="Times New Roman"/>
        </w:rPr>
      </w:pPr>
      <w:r w:rsidRPr="002B7BE0">
        <w:rPr>
          <w:rFonts w:ascii="Times New Roman" w:hAnsi="Times New Roman" w:cs="Times New Roman"/>
        </w:rPr>
        <w:t>(Наименование должности, фамилия, имя, отчество,</w:t>
      </w:r>
    </w:p>
    <w:p w14:paraId="4DA3CCDC" w14:textId="77777777" w:rsidR="00FB57CC" w:rsidRPr="002B7BE0" w:rsidRDefault="00FB57CC" w:rsidP="00FB57CC">
      <w:pPr>
        <w:ind w:firstLine="698"/>
        <w:jc w:val="right"/>
        <w:rPr>
          <w:rFonts w:ascii="Times New Roman" w:hAnsi="Times New Roman" w:cs="Times New Roman"/>
        </w:rPr>
      </w:pPr>
      <w:r w:rsidRPr="002B7BE0">
        <w:rPr>
          <w:rFonts w:ascii="Times New Roman" w:hAnsi="Times New Roman" w:cs="Times New Roman"/>
        </w:rPr>
        <w:t>работодателя (представителя нанимателя)</w:t>
      </w:r>
    </w:p>
    <w:p w14:paraId="1FF7043E" w14:textId="77777777" w:rsidR="00FB57CC" w:rsidRPr="002B7BE0" w:rsidRDefault="00FB57CC" w:rsidP="00FB57C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B7BE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626A7CB6" w14:textId="77777777" w:rsidR="00FB57CC" w:rsidRPr="002B7BE0" w:rsidRDefault="00FB57CC" w:rsidP="00FB57C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B7BE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2A3F492E" w14:textId="77777777" w:rsidR="00FB57CC" w:rsidRPr="002B7BE0" w:rsidRDefault="00FB57CC" w:rsidP="00AB6269">
      <w:pPr>
        <w:ind w:firstLine="698"/>
        <w:jc w:val="right"/>
        <w:rPr>
          <w:rFonts w:ascii="Times New Roman" w:hAnsi="Times New Roman" w:cs="Times New Roman"/>
        </w:rPr>
      </w:pPr>
      <w:r w:rsidRPr="002B7BE0">
        <w:rPr>
          <w:rFonts w:ascii="Times New Roman" w:hAnsi="Times New Roman" w:cs="Times New Roman"/>
        </w:rPr>
        <w:t xml:space="preserve">(Фамилия, имя отчество </w:t>
      </w:r>
      <w:r w:rsidR="00AB6269" w:rsidRPr="002B7BE0">
        <w:rPr>
          <w:rFonts w:ascii="Times New Roman" w:hAnsi="Times New Roman" w:cs="Times New Roman"/>
        </w:rPr>
        <w:t>муниципального служащего</w:t>
      </w:r>
    </w:p>
    <w:p w14:paraId="58E7353D" w14:textId="77777777" w:rsidR="00FB57CC" w:rsidRPr="002B7BE0" w:rsidRDefault="00FB57CC" w:rsidP="00FB57C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B7BE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38F24299" w14:textId="77777777" w:rsidR="00FB57CC" w:rsidRPr="002B7BE0" w:rsidRDefault="00FB57CC" w:rsidP="00FB57C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B7BE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40F1AE77" w14:textId="77777777" w:rsidR="00FB57CC" w:rsidRPr="002B7BE0" w:rsidRDefault="00FB57CC" w:rsidP="00FB57CC">
      <w:pPr>
        <w:ind w:firstLine="698"/>
        <w:jc w:val="right"/>
        <w:rPr>
          <w:rFonts w:ascii="Times New Roman" w:hAnsi="Times New Roman" w:cs="Times New Roman"/>
        </w:rPr>
      </w:pPr>
      <w:r w:rsidRPr="002B7BE0">
        <w:rPr>
          <w:rFonts w:ascii="Times New Roman" w:hAnsi="Times New Roman" w:cs="Times New Roman"/>
        </w:rPr>
        <w:t>дата рождения, адрес места жительства, контактный телефон)</w:t>
      </w:r>
    </w:p>
    <w:p w14:paraId="12BEDEA1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</w:p>
    <w:p w14:paraId="3F6F8055" w14:textId="77777777" w:rsidR="00FB57CC" w:rsidRPr="002B7BE0" w:rsidRDefault="00FB57CC" w:rsidP="00FB57CC">
      <w:pPr>
        <w:rPr>
          <w:rFonts w:ascii="Times New Roman" w:hAnsi="Times New Roman" w:cs="Times New Roman"/>
        </w:rPr>
      </w:pPr>
      <w:r w:rsidRPr="002B7BE0">
        <w:rPr>
          <w:rFonts w:ascii="Times New Roman" w:hAnsi="Times New Roman" w:cs="Times New Roman"/>
        </w:rPr>
        <w:t>(Отметка об ознакомлении работодателя (представителя нанимателя)</w:t>
      </w:r>
    </w:p>
    <w:p w14:paraId="339B1F69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</w:p>
    <w:p w14:paraId="6110D383" w14:textId="77777777" w:rsidR="00FB57CC" w:rsidRPr="002B7BE0" w:rsidRDefault="00FB57CC" w:rsidP="00FB57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7BE0">
        <w:rPr>
          <w:rFonts w:ascii="Times New Roman" w:hAnsi="Times New Roman" w:cs="Times New Roman"/>
          <w:b w:val="0"/>
          <w:color w:val="auto"/>
          <w:sz w:val="28"/>
          <w:szCs w:val="28"/>
        </w:rPr>
        <w:t>Уведомление</w:t>
      </w:r>
      <w:r w:rsidRPr="002B7BE0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B6269" w:rsidRPr="002B7BE0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2B7B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___ </w:t>
      </w:r>
      <w:r w:rsidR="00AB6269" w:rsidRPr="002B7BE0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2B7BE0">
        <w:rPr>
          <w:rFonts w:ascii="Times New Roman" w:hAnsi="Times New Roman" w:cs="Times New Roman"/>
          <w:b w:val="0"/>
          <w:color w:val="auto"/>
          <w:sz w:val="28"/>
          <w:szCs w:val="28"/>
        </w:rPr>
        <w:t>__</w:t>
      </w:r>
      <w:r w:rsidR="00AB6269" w:rsidRPr="002B7BE0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2B7B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______________________20__ г.</w:t>
      </w:r>
      <w:r w:rsidRPr="002B7BE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</w:t>
      </w:r>
    </w:p>
    <w:p w14:paraId="5D8F36A8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</w:p>
    <w:p w14:paraId="5A30C4B7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  <w:r w:rsidRPr="002B7B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2B7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1</w:t>
        </w:r>
        <w:r w:rsidR="00CF1F2A" w:rsidRPr="002B7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  <w:r w:rsidRPr="002B7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части 1 статьи 1</w:t>
        </w:r>
        <w:r w:rsidR="00CF1F2A" w:rsidRPr="002B7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Pr="002B7BE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CF1F2A" w:rsidRPr="002B7BE0">
        <w:rPr>
          <w:rFonts w:ascii="Times New Roman" w:hAnsi="Times New Roman" w:cs="Times New Roman"/>
          <w:sz w:val="28"/>
          <w:szCs w:val="28"/>
        </w:rPr>
        <w:t>02</w:t>
      </w:r>
      <w:r w:rsidRPr="002B7BE0">
        <w:rPr>
          <w:rFonts w:ascii="Times New Roman" w:hAnsi="Times New Roman" w:cs="Times New Roman"/>
          <w:sz w:val="28"/>
          <w:szCs w:val="28"/>
        </w:rPr>
        <w:t>.0</w:t>
      </w:r>
      <w:r w:rsidR="00CF1F2A" w:rsidRPr="002B7BE0">
        <w:rPr>
          <w:rFonts w:ascii="Times New Roman" w:hAnsi="Times New Roman" w:cs="Times New Roman"/>
          <w:sz w:val="28"/>
          <w:szCs w:val="28"/>
        </w:rPr>
        <w:t>3</w:t>
      </w:r>
      <w:r w:rsidRPr="002B7BE0">
        <w:rPr>
          <w:rFonts w:ascii="Times New Roman" w:hAnsi="Times New Roman" w:cs="Times New Roman"/>
          <w:sz w:val="28"/>
          <w:szCs w:val="28"/>
        </w:rPr>
        <w:t>.200</w:t>
      </w:r>
      <w:r w:rsidR="00CF1F2A" w:rsidRPr="002B7BE0">
        <w:rPr>
          <w:rFonts w:ascii="Times New Roman" w:hAnsi="Times New Roman" w:cs="Times New Roman"/>
          <w:sz w:val="28"/>
          <w:szCs w:val="28"/>
        </w:rPr>
        <w:t>7</w:t>
      </w:r>
      <w:r w:rsidRPr="002B7BE0">
        <w:rPr>
          <w:rFonts w:ascii="Times New Roman" w:hAnsi="Times New Roman" w:cs="Times New Roman"/>
          <w:sz w:val="28"/>
          <w:szCs w:val="28"/>
        </w:rPr>
        <w:t xml:space="preserve"> </w:t>
      </w:r>
      <w:r w:rsidR="00CF1F2A" w:rsidRPr="002B7BE0">
        <w:rPr>
          <w:rFonts w:ascii="Times New Roman" w:hAnsi="Times New Roman" w:cs="Times New Roman"/>
          <w:sz w:val="28"/>
          <w:szCs w:val="28"/>
        </w:rPr>
        <w:t>№</w:t>
      </w:r>
      <w:r w:rsidRPr="002B7BE0">
        <w:rPr>
          <w:rFonts w:ascii="Times New Roman" w:hAnsi="Times New Roman" w:cs="Times New Roman"/>
          <w:sz w:val="28"/>
          <w:szCs w:val="28"/>
        </w:rPr>
        <w:t xml:space="preserve"> </w:t>
      </w:r>
      <w:r w:rsidR="00CF1F2A" w:rsidRPr="002B7BE0">
        <w:rPr>
          <w:rFonts w:ascii="Times New Roman" w:hAnsi="Times New Roman" w:cs="Times New Roman"/>
          <w:sz w:val="28"/>
          <w:szCs w:val="28"/>
        </w:rPr>
        <w:t>25</w:t>
      </w:r>
      <w:r w:rsidRPr="002B7BE0">
        <w:rPr>
          <w:rFonts w:ascii="Times New Roman" w:hAnsi="Times New Roman" w:cs="Times New Roman"/>
          <w:sz w:val="28"/>
          <w:szCs w:val="28"/>
        </w:rPr>
        <w:t xml:space="preserve">-ФЗ </w:t>
      </w:r>
      <w:r w:rsidR="00CF1F2A" w:rsidRPr="002B7BE0">
        <w:rPr>
          <w:rFonts w:ascii="Times New Roman" w:hAnsi="Times New Roman" w:cs="Times New Roman"/>
          <w:sz w:val="28"/>
          <w:szCs w:val="28"/>
        </w:rPr>
        <w:t>«</w:t>
      </w:r>
      <w:r w:rsidRPr="002B7BE0">
        <w:rPr>
          <w:rFonts w:ascii="Times New Roman" w:hAnsi="Times New Roman" w:cs="Times New Roman"/>
          <w:sz w:val="28"/>
          <w:szCs w:val="28"/>
        </w:rPr>
        <w:t xml:space="preserve">О </w:t>
      </w:r>
      <w:r w:rsidR="00CF1F2A" w:rsidRPr="002B7BE0">
        <w:rPr>
          <w:rFonts w:ascii="Times New Roman" w:hAnsi="Times New Roman" w:cs="Times New Roman"/>
          <w:sz w:val="28"/>
          <w:szCs w:val="28"/>
        </w:rPr>
        <w:t>муниципальной</w:t>
      </w:r>
      <w:r w:rsidRPr="002B7BE0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CF1F2A" w:rsidRPr="002B7BE0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2B7BE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B7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2 статьи 11</w:t>
        </w:r>
      </w:hyperlink>
      <w:r w:rsidRPr="002B7BE0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Pr="002B7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4.1 статьи 12.1</w:t>
        </w:r>
      </w:hyperlink>
      <w:r w:rsidRPr="002B7BE0">
        <w:rPr>
          <w:rFonts w:ascii="Times New Roman" w:hAnsi="Times New Roman" w:cs="Times New Roman"/>
          <w:sz w:val="28"/>
          <w:szCs w:val="28"/>
        </w:rPr>
        <w:t xml:space="preserve">) Федерального закона от 25.12.2008 </w:t>
      </w:r>
      <w:r w:rsidR="00CF1F2A" w:rsidRPr="002B7BE0">
        <w:rPr>
          <w:rFonts w:ascii="Times New Roman" w:hAnsi="Times New Roman" w:cs="Times New Roman"/>
          <w:sz w:val="28"/>
          <w:szCs w:val="28"/>
        </w:rPr>
        <w:t>№</w:t>
      </w:r>
      <w:r w:rsidRPr="002B7BE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F1F2A" w:rsidRPr="002B7BE0">
        <w:rPr>
          <w:rFonts w:ascii="Times New Roman" w:hAnsi="Times New Roman" w:cs="Times New Roman"/>
          <w:sz w:val="28"/>
          <w:szCs w:val="28"/>
        </w:rPr>
        <w:t>«</w:t>
      </w:r>
      <w:r w:rsidRPr="002B7BE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F1F2A" w:rsidRPr="002B7BE0">
        <w:rPr>
          <w:rFonts w:ascii="Times New Roman" w:hAnsi="Times New Roman" w:cs="Times New Roman"/>
          <w:sz w:val="28"/>
          <w:szCs w:val="28"/>
        </w:rPr>
        <w:t>»</w:t>
      </w:r>
      <w:r w:rsidRPr="002B7BE0">
        <w:rPr>
          <w:rFonts w:ascii="Times New Roman" w:hAnsi="Times New Roman" w:cs="Times New Roman"/>
          <w:sz w:val="28"/>
          <w:szCs w:val="28"/>
        </w:rPr>
        <w:t xml:space="preserve"> сообщаю о возникновении у меня личной заинтересованности при исполнении должностных обязанностей, которая приводит/может привести (</w:t>
      </w:r>
      <w:r w:rsidRPr="002B7BE0">
        <w:rPr>
          <w:rFonts w:ascii="Times New Roman" w:hAnsi="Times New Roman" w:cs="Times New Roman"/>
        </w:rPr>
        <w:t>Нужное подчеркнуть</w:t>
      </w:r>
      <w:r w:rsidRPr="002B7BE0">
        <w:rPr>
          <w:rFonts w:ascii="Times New Roman" w:hAnsi="Times New Roman" w:cs="Times New Roman"/>
          <w:sz w:val="28"/>
          <w:szCs w:val="28"/>
        </w:rPr>
        <w:t>) к конфликту интересов.</w:t>
      </w:r>
    </w:p>
    <w:p w14:paraId="1BF779B9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</w:p>
    <w:p w14:paraId="00056E80" w14:textId="77777777" w:rsidR="00FB57CC" w:rsidRPr="002B7BE0" w:rsidRDefault="00FB57CC" w:rsidP="00CF1F2A">
      <w:pPr>
        <w:rPr>
          <w:rFonts w:ascii="Times New Roman" w:hAnsi="Times New Roman" w:cs="Times New Roman"/>
          <w:sz w:val="28"/>
          <w:szCs w:val="28"/>
        </w:rPr>
      </w:pPr>
      <w:r w:rsidRPr="002B7BE0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</w:t>
      </w:r>
      <w:r w:rsidR="00CF1F2A" w:rsidRPr="002B7BE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B7B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CF1F2A" w:rsidRPr="002B7BE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B7BE0">
        <w:rPr>
          <w:rFonts w:ascii="Times New Roman" w:hAnsi="Times New Roman" w:cs="Times New Roman"/>
          <w:sz w:val="28"/>
          <w:szCs w:val="28"/>
        </w:rPr>
        <w:t>_______</w:t>
      </w:r>
    </w:p>
    <w:p w14:paraId="6B6CD221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</w:p>
    <w:p w14:paraId="48C62D95" w14:textId="77777777" w:rsidR="00FB57CC" w:rsidRPr="002B7BE0" w:rsidRDefault="00FB57CC" w:rsidP="00CF1F2A">
      <w:pPr>
        <w:rPr>
          <w:rFonts w:ascii="Times New Roman" w:hAnsi="Times New Roman" w:cs="Times New Roman"/>
          <w:sz w:val="28"/>
          <w:szCs w:val="28"/>
        </w:rPr>
      </w:pPr>
      <w:r w:rsidRPr="002B7BE0">
        <w:rPr>
          <w:rFonts w:ascii="Times New Roman" w:hAnsi="Times New Roman" w:cs="Times New Roman"/>
          <w:sz w:val="28"/>
          <w:szCs w:val="28"/>
        </w:rPr>
        <w:lastRenderedPageBreak/>
        <w:t>Служебные (должностные) обязанности, на исполнение которых влияет или может повлиять личная заинтересованность:</w:t>
      </w:r>
      <w:r w:rsidR="00CF1F2A" w:rsidRPr="002B7BE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B7BE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</w:t>
      </w:r>
      <w:r w:rsidR="00CF1F2A" w:rsidRPr="002B7BE0">
        <w:rPr>
          <w:rFonts w:ascii="Times New Roman" w:hAnsi="Times New Roman" w:cs="Times New Roman"/>
          <w:sz w:val="28"/>
          <w:szCs w:val="28"/>
        </w:rPr>
        <w:t>____</w:t>
      </w:r>
      <w:r w:rsidRPr="002B7BE0">
        <w:rPr>
          <w:rFonts w:ascii="Times New Roman" w:hAnsi="Times New Roman" w:cs="Times New Roman"/>
          <w:sz w:val="28"/>
          <w:szCs w:val="28"/>
        </w:rPr>
        <w:t>________</w:t>
      </w:r>
    </w:p>
    <w:p w14:paraId="75CF7CA0" w14:textId="77777777" w:rsidR="00FB57CC" w:rsidRPr="002B7BE0" w:rsidRDefault="00FB57CC" w:rsidP="00CF1F2A">
      <w:pPr>
        <w:rPr>
          <w:rFonts w:ascii="Times New Roman" w:hAnsi="Times New Roman" w:cs="Times New Roman"/>
          <w:sz w:val="28"/>
          <w:szCs w:val="28"/>
        </w:rPr>
      </w:pPr>
      <w:r w:rsidRPr="002B7BE0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</w:t>
      </w:r>
      <w:r w:rsidR="00CF1F2A" w:rsidRPr="002B7BE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B7BE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F1F2A" w:rsidRPr="002B7B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Pr="002B7BE0">
        <w:rPr>
          <w:rFonts w:ascii="Times New Roman" w:hAnsi="Times New Roman" w:cs="Times New Roman"/>
          <w:sz w:val="28"/>
          <w:szCs w:val="28"/>
        </w:rPr>
        <w:t>________</w:t>
      </w:r>
    </w:p>
    <w:p w14:paraId="33ECFB9D" w14:textId="77777777" w:rsidR="00FB57CC" w:rsidRPr="002B7BE0" w:rsidRDefault="00FB57CC" w:rsidP="00CF1F2A">
      <w:pPr>
        <w:rPr>
          <w:rFonts w:ascii="Times New Roman" w:hAnsi="Times New Roman" w:cs="Times New Roman"/>
          <w:sz w:val="28"/>
          <w:szCs w:val="28"/>
        </w:rPr>
      </w:pPr>
      <w:r w:rsidRPr="002B7BE0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намереваюсь/не намереваюсь (</w:t>
      </w:r>
      <w:r w:rsidRPr="002B7BE0">
        <w:rPr>
          <w:rFonts w:ascii="Times New Roman" w:hAnsi="Times New Roman" w:cs="Times New Roman"/>
        </w:rPr>
        <w:t>Нужное подчеркнуть</w:t>
      </w:r>
      <w:r w:rsidRPr="002B7BE0">
        <w:rPr>
          <w:rFonts w:ascii="Times New Roman" w:hAnsi="Times New Roman" w:cs="Times New Roman"/>
          <w:sz w:val="28"/>
          <w:szCs w:val="28"/>
        </w:rPr>
        <w:t>) ли</w:t>
      </w:r>
      <w:r w:rsidR="00CF1F2A" w:rsidRPr="002B7BE0">
        <w:rPr>
          <w:rFonts w:ascii="Times New Roman" w:hAnsi="Times New Roman" w:cs="Times New Roman"/>
          <w:sz w:val="28"/>
          <w:szCs w:val="28"/>
        </w:rPr>
        <w:t>чно присутствовать на заседании к</w:t>
      </w:r>
      <w:r w:rsidRPr="002B7BE0">
        <w:rPr>
          <w:rFonts w:ascii="Times New Roman" w:hAnsi="Times New Roman" w:cs="Times New Roman"/>
          <w:sz w:val="28"/>
          <w:szCs w:val="28"/>
        </w:rPr>
        <w:t>омисси</w:t>
      </w:r>
      <w:r w:rsidR="00CF1F2A" w:rsidRPr="002B7BE0">
        <w:rPr>
          <w:rFonts w:ascii="Times New Roman" w:hAnsi="Times New Roman" w:cs="Times New Roman"/>
          <w:sz w:val="28"/>
          <w:szCs w:val="28"/>
        </w:rPr>
        <w:t>я</w:t>
      </w:r>
      <w:r w:rsidR="00CF1F2A" w:rsidRPr="002B7BE0">
        <w:rPr>
          <w:sz w:val="28"/>
          <w:szCs w:val="28"/>
        </w:rPr>
        <w:t xml:space="preserve"> </w:t>
      </w:r>
      <w:r w:rsidR="00CF1F2A" w:rsidRPr="002B7BE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F1F2A" w:rsidRPr="002B7BE0">
        <w:rPr>
          <w:rFonts w:eastAsia="Times New Roman"/>
          <w:sz w:val="28"/>
          <w:szCs w:val="28"/>
        </w:rPr>
        <w:t xml:space="preserve"> </w:t>
      </w:r>
      <w:r w:rsidR="00CF1F2A" w:rsidRPr="002B7BE0">
        <w:rPr>
          <w:rFonts w:ascii="Times New Roman" w:eastAsia="Times New Roman" w:hAnsi="Times New Roman" w:cs="Times New Roman"/>
          <w:sz w:val="28"/>
          <w:szCs w:val="28"/>
        </w:rPr>
        <w:t>соблюдению требований к служебному поведению муниципальных служащих администрации муниципального образования</w:t>
      </w:r>
      <w:r w:rsidR="00CF1F2A" w:rsidRPr="002B7BE0">
        <w:rPr>
          <w:rFonts w:ascii="Times New Roman" w:eastAsia="Times New Roman" w:hAnsi="Times New Roman" w:cs="Times New Roman"/>
          <w:bCs/>
          <w:sz w:val="28"/>
          <w:szCs w:val="28"/>
        </w:rPr>
        <w:t xml:space="preserve"> «Тигильский муниципальный район» </w:t>
      </w:r>
      <w:r w:rsidR="00CF1F2A" w:rsidRPr="002B7BE0">
        <w:rPr>
          <w:rFonts w:ascii="Times New Roman" w:eastAsia="Times New Roman" w:hAnsi="Times New Roman" w:cs="Times New Roman"/>
          <w:sz w:val="28"/>
          <w:szCs w:val="28"/>
        </w:rPr>
        <w:t>и урегулированию конфликта интересов</w:t>
      </w:r>
      <w:r w:rsidR="00CF1F2A" w:rsidRPr="002B7BE0">
        <w:rPr>
          <w:rFonts w:ascii="Times New Roman" w:hAnsi="Times New Roman" w:cs="Times New Roman"/>
          <w:sz w:val="28"/>
          <w:szCs w:val="28"/>
        </w:rPr>
        <w:t>.</w:t>
      </w:r>
      <w:r w:rsidRPr="002B7B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D88AF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</w:p>
    <w:p w14:paraId="5BF16276" w14:textId="77777777" w:rsidR="00CF1F2A" w:rsidRPr="002B7BE0" w:rsidRDefault="00CF1F2A" w:rsidP="00FB57CC">
      <w:pPr>
        <w:rPr>
          <w:rFonts w:ascii="Times New Roman" w:hAnsi="Times New Roman" w:cs="Times New Roman"/>
          <w:sz w:val="28"/>
          <w:szCs w:val="28"/>
        </w:rPr>
      </w:pPr>
      <w:r w:rsidRPr="002B7BE0">
        <w:rPr>
          <w:rFonts w:ascii="Times New Roman" w:hAnsi="Times New Roman" w:cs="Times New Roman"/>
          <w:sz w:val="28"/>
          <w:szCs w:val="28"/>
        </w:rPr>
        <w:t>«</w:t>
      </w:r>
      <w:r w:rsidR="00FB57CC" w:rsidRPr="002B7BE0">
        <w:rPr>
          <w:rFonts w:ascii="Times New Roman" w:hAnsi="Times New Roman" w:cs="Times New Roman"/>
          <w:sz w:val="28"/>
          <w:szCs w:val="28"/>
        </w:rPr>
        <w:t>___</w:t>
      </w:r>
      <w:r w:rsidRPr="002B7BE0">
        <w:rPr>
          <w:rFonts w:ascii="Times New Roman" w:hAnsi="Times New Roman" w:cs="Times New Roman"/>
          <w:sz w:val="28"/>
          <w:szCs w:val="28"/>
        </w:rPr>
        <w:t>»</w:t>
      </w:r>
      <w:r w:rsidR="00FB57CC" w:rsidRPr="002B7BE0">
        <w:rPr>
          <w:rFonts w:ascii="Times New Roman" w:hAnsi="Times New Roman" w:cs="Times New Roman"/>
          <w:sz w:val="28"/>
          <w:szCs w:val="28"/>
        </w:rPr>
        <w:t xml:space="preserve"> _____________________ 20__ г. </w:t>
      </w:r>
    </w:p>
    <w:p w14:paraId="565B2E3E" w14:textId="77777777" w:rsidR="00CF1F2A" w:rsidRPr="002B7BE0" w:rsidRDefault="00CF1F2A" w:rsidP="00FB57CC">
      <w:pPr>
        <w:rPr>
          <w:rFonts w:ascii="Times New Roman" w:hAnsi="Times New Roman" w:cs="Times New Roman"/>
          <w:sz w:val="28"/>
          <w:szCs w:val="28"/>
        </w:rPr>
      </w:pPr>
    </w:p>
    <w:p w14:paraId="0309F783" w14:textId="77777777" w:rsidR="00CF1F2A" w:rsidRPr="002B7BE0" w:rsidRDefault="00CF1F2A" w:rsidP="00FB57CC">
      <w:pPr>
        <w:rPr>
          <w:rFonts w:ascii="Times New Roman" w:hAnsi="Times New Roman" w:cs="Times New Roman"/>
          <w:sz w:val="28"/>
          <w:szCs w:val="28"/>
        </w:rPr>
      </w:pPr>
      <w:r w:rsidRPr="002B7BE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0692127" w14:textId="77777777" w:rsidR="00FB57CC" w:rsidRPr="002B7BE0" w:rsidRDefault="00FB57CC" w:rsidP="00CF1F2A">
      <w:pPr>
        <w:jc w:val="center"/>
        <w:rPr>
          <w:rFonts w:ascii="Times New Roman" w:hAnsi="Times New Roman" w:cs="Times New Roman"/>
          <w:sz w:val="22"/>
          <w:szCs w:val="22"/>
        </w:rPr>
      </w:pPr>
      <w:r w:rsidRPr="002B7BE0">
        <w:rPr>
          <w:rFonts w:ascii="Times New Roman" w:hAnsi="Times New Roman" w:cs="Times New Roman"/>
          <w:sz w:val="22"/>
          <w:szCs w:val="22"/>
        </w:rPr>
        <w:t>(Подпись лица, направляющего уведомление) (Фамилия, имя, отчество)</w:t>
      </w:r>
    </w:p>
    <w:p w14:paraId="4C29905D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</w:p>
    <w:p w14:paraId="71941D4B" w14:textId="77777777" w:rsidR="00CF1F2A" w:rsidRPr="002B7BE0" w:rsidRDefault="00FB57CC" w:rsidP="00CF1F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7BE0">
        <w:rPr>
          <w:rFonts w:ascii="Times New Roman" w:hAnsi="Times New Roman" w:cs="Times New Roman"/>
          <w:sz w:val="28"/>
          <w:szCs w:val="28"/>
        </w:rPr>
        <w:t>Ознакомлен:_______________________________________</w:t>
      </w:r>
      <w:r w:rsidR="00CF1F2A" w:rsidRPr="002B7BE0">
        <w:rPr>
          <w:rFonts w:ascii="Times New Roman" w:hAnsi="Times New Roman" w:cs="Times New Roman"/>
          <w:sz w:val="28"/>
          <w:szCs w:val="28"/>
        </w:rPr>
        <w:t>_________________</w:t>
      </w:r>
      <w:r w:rsidRPr="002B7BE0">
        <w:rPr>
          <w:rFonts w:ascii="Times New Roman" w:hAnsi="Times New Roman" w:cs="Times New Roman"/>
          <w:sz w:val="28"/>
          <w:szCs w:val="28"/>
        </w:rPr>
        <w:t xml:space="preserve">_ </w:t>
      </w:r>
    </w:p>
    <w:p w14:paraId="5A34BA75" w14:textId="77777777" w:rsidR="00CF1F2A" w:rsidRPr="002B7BE0" w:rsidRDefault="00FB57CC" w:rsidP="00CF1F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7BE0">
        <w:rPr>
          <w:rFonts w:ascii="Times New Roman" w:hAnsi="Times New Roman" w:cs="Times New Roman"/>
          <w:sz w:val="22"/>
          <w:szCs w:val="22"/>
        </w:rPr>
        <w:t xml:space="preserve">(Должность, фамилия, имя, отчество непосредственного руководителя </w:t>
      </w:r>
      <w:r w:rsidR="00CF1F2A" w:rsidRPr="002B7BE0">
        <w:rPr>
          <w:rFonts w:ascii="Times New Roman" w:hAnsi="Times New Roman" w:cs="Times New Roman"/>
          <w:sz w:val="22"/>
          <w:szCs w:val="22"/>
        </w:rPr>
        <w:t>муниципальн</w:t>
      </w:r>
      <w:r w:rsidRPr="002B7BE0">
        <w:rPr>
          <w:rFonts w:ascii="Times New Roman" w:hAnsi="Times New Roman" w:cs="Times New Roman"/>
          <w:sz w:val="22"/>
          <w:szCs w:val="22"/>
        </w:rPr>
        <w:t>ого служащего)</w:t>
      </w:r>
      <w:r w:rsidRPr="002B7BE0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CF1F2A" w:rsidRPr="002B7BE0">
        <w:rPr>
          <w:rFonts w:ascii="Times New Roman" w:hAnsi="Times New Roman" w:cs="Times New Roman"/>
          <w:sz w:val="28"/>
          <w:szCs w:val="28"/>
        </w:rPr>
        <w:t>______________</w:t>
      </w:r>
      <w:r w:rsidRPr="002B7BE0">
        <w:rPr>
          <w:rFonts w:ascii="Times New Roman" w:hAnsi="Times New Roman" w:cs="Times New Roman"/>
          <w:sz w:val="28"/>
          <w:szCs w:val="28"/>
        </w:rPr>
        <w:t xml:space="preserve">_ </w:t>
      </w:r>
    </w:p>
    <w:p w14:paraId="33E21038" w14:textId="77777777" w:rsidR="00FB57CC" w:rsidRPr="002B7BE0" w:rsidRDefault="00FB57CC" w:rsidP="00CF1F2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2B7BE0">
        <w:rPr>
          <w:rFonts w:ascii="Times New Roman" w:hAnsi="Times New Roman" w:cs="Times New Roman"/>
          <w:sz w:val="22"/>
          <w:szCs w:val="22"/>
        </w:rPr>
        <w:t>(Подпись, дата)</w:t>
      </w:r>
    </w:p>
    <w:p w14:paraId="0294F589" w14:textId="77777777" w:rsidR="00CF1F2A" w:rsidRPr="002B7BE0" w:rsidRDefault="00CF1F2A" w:rsidP="00FB57CC">
      <w:pPr>
        <w:rPr>
          <w:rFonts w:ascii="Times New Roman" w:hAnsi="Times New Roman" w:cs="Times New Roman"/>
          <w:sz w:val="28"/>
          <w:szCs w:val="28"/>
        </w:rPr>
      </w:pPr>
    </w:p>
    <w:p w14:paraId="279C3D4C" w14:textId="77777777" w:rsidR="00CF1F2A" w:rsidRPr="002B7BE0" w:rsidRDefault="00FB57CC" w:rsidP="00CF1F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7BE0">
        <w:rPr>
          <w:rFonts w:ascii="Times New Roman" w:hAnsi="Times New Roman" w:cs="Times New Roman"/>
          <w:sz w:val="28"/>
          <w:szCs w:val="28"/>
        </w:rPr>
        <w:t>Уведомление принял:_______________________________________</w:t>
      </w:r>
      <w:r w:rsidR="00CF1F2A" w:rsidRPr="002B7BE0">
        <w:rPr>
          <w:rFonts w:ascii="Times New Roman" w:hAnsi="Times New Roman" w:cs="Times New Roman"/>
          <w:sz w:val="28"/>
          <w:szCs w:val="28"/>
        </w:rPr>
        <w:t>_________</w:t>
      </w:r>
      <w:r w:rsidRPr="002B7BE0">
        <w:rPr>
          <w:rFonts w:ascii="Times New Roman" w:hAnsi="Times New Roman" w:cs="Times New Roman"/>
          <w:sz w:val="28"/>
          <w:szCs w:val="28"/>
        </w:rPr>
        <w:t xml:space="preserve">_ </w:t>
      </w:r>
    </w:p>
    <w:p w14:paraId="2FE84CC0" w14:textId="77777777" w:rsidR="00CF1F2A" w:rsidRPr="002B7BE0" w:rsidRDefault="00FB57CC" w:rsidP="00CF1F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7BE0">
        <w:rPr>
          <w:rFonts w:ascii="Times New Roman" w:hAnsi="Times New Roman" w:cs="Times New Roman"/>
          <w:sz w:val="22"/>
          <w:szCs w:val="22"/>
        </w:rPr>
        <w:t xml:space="preserve">(Должность, фамилия, имя, отчество </w:t>
      </w:r>
      <w:r w:rsidR="00CF1F2A" w:rsidRPr="002B7BE0">
        <w:rPr>
          <w:rFonts w:ascii="Times New Roman" w:hAnsi="Times New Roman" w:cs="Times New Roman"/>
          <w:sz w:val="22"/>
          <w:szCs w:val="22"/>
        </w:rPr>
        <w:t>должностного лица</w:t>
      </w:r>
      <w:r w:rsidRPr="002B7BE0">
        <w:rPr>
          <w:rFonts w:ascii="Times New Roman" w:hAnsi="Times New Roman" w:cs="Times New Roman"/>
          <w:sz w:val="22"/>
          <w:szCs w:val="22"/>
        </w:rPr>
        <w:t>, зарегистрировавшего уведомление)</w:t>
      </w:r>
      <w:r w:rsidRPr="002B7B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53ECF" w14:textId="77777777" w:rsidR="00CF1F2A" w:rsidRPr="002B7BE0" w:rsidRDefault="00CF1F2A" w:rsidP="00CF1F2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8D77BF7" w14:textId="77777777" w:rsidR="00CF1F2A" w:rsidRPr="002B7BE0" w:rsidRDefault="00FB57CC" w:rsidP="00CF1F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7BE0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14:paraId="7DBB9ACD" w14:textId="77777777" w:rsidR="00FB57CC" w:rsidRPr="002B7BE0" w:rsidRDefault="00FB57CC" w:rsidP="00CF1F2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2B7BE0">
        <w:rPr>
          <w:rFonts w:ascii="Times New Roman" w:hAnsi="Times New Roman" w:cs="Times New Roman"/>
          <w:sz w:val="22"/>
          <w:szCs w:val="22"/>
        </w:rPr>
        <w:t>(Подпись)</w:t>
      </w:r>
    </w:p>
    <w:p w14:paraId="212EB637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</w:p>
    <w:p w14:paraId="18112CAE" w14:textId="77777777" w:rsidR="00CF1F2A" w:rsidRPr="002B7BE0" w:rsidRDefault="00CF1F2A" w:rsidP="00CF1F2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sub_1002"/>
      <w:bookmarkEnd w:id="26"/>
    </w:p>
    <w:p w14:paraId="65EBDABD" w14:textId="77777777" w:rsidR="00CF1F2A" w:rsidRPr="002B7BE0" w:rsidRDefault="00CF1F2A" w:rsidP="00CF1F2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4336219" w14:textId="77777777" w:rsidR="00CF1F2A" w:rsidRPr="002B7BE0" w:rsidRDefault="00CF1F2A" w:rsidP="00CF1F2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2471FF6" w14:textId="77777777" w:rsidR="00CF1F2A" w:rsidRPr="002B7BE0" w:rsidRDefault="00CF1F2A" w:rsidP="00CF1F2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DA21A20" w14:textId="77777777" w:rsidR="00CF1F2A" w:rsidRPr="002B7BE0" w:rsidRDefault="00CF1F2A" w:rsidP="00CF1F2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ED11DD6" w14:textId="77777777" w:rsidR="00CF1F2A" w:rsidRPr="002B7BE0" w:rsidRDefault="00CF1F2A" w:rsidP="00CF1F2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77256E9" w14:textId="77777777" w:rsidR="00CF1F2A" w:rsidRPr="002B7BE0" w:rsidRDefault="00CF1F2A" w:rsidP="00CF1F2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87CFD03" w14:textId="77777777" w:rsidR="00CF1F2A" w:rsidRPr="002B7BE0" w:rsidRDefault="00CF1F2A" w:rsidP="00CF1F2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E034A29" w14:textId="77777777" w:rsidR="00CF1F2A" w:rsidRPr="002B7BE0" w:rsidRDefault="00CF1F2A" w:rsidP="00CF1F2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F40DA36" w14:textId="77777777" w:rsidR="00CF1F2A" w:rsidRPr="002B7BE0" w:rsidRDefault="00CF1F2A" w:rsidP="00CF1F2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6004938" w14:textId="77777777" w:rsidR="00CF1F2A" w:rsidRPr="002B7BE0" w:rsidRDefault="00CF1F2A" w:rsidP="00CF1F2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405D013" w14:textId="77777777" w:rsidR="00CF1F2A" w:rsidRPr="002B7BE0" w:rsidRDefault="00CF1F2A" w:rsidP="00CF1F2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FCB66AF" w14:textId="77777777" w:rsidR="00614D7A" w:rsidRDefault="00614D7A" w:rsidP="00CF1F2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E0C1D93" w14:textId="21673790" w:rsidR="00CF1F2A" w:rsidRPr="002B7BE0" w:rsidRDefault="00FB57CC" w:rsidP="00CF1F2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2</w:t>
      </w:r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CF1F2A"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="00CF1F2A" w:rsidRPr="002B7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="00CF1F2A"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сообщения муниципальными </w:t>
      </w:r>
    </w:p>
    <w:p w14:paraId="61D784D7" w14:textId="77777777" w:rsidR="00CF1F2A" w:rsidRPr="002B7BE0" w:rsidRDefault="00CF1F2A" w:rsidP="00CF1F2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служащими администрации Тигильского </w:t>
      </w:r>
    </w:p>
    <w:p w14:paraId="24101070" w14:textId="77777777" w:rsidR="00CF1F2A" w:rsidRPr="002B7BE0" w:rsidRDefault="00CF1F2A" w:rsidP="00CF1F2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района, о возникновении </w:t>
      </w:r>
    </w:p>
    <w:p w14:paraId="1753547C" w14:textId="77777777" w:rsidR="00CF1F2A" w:rsidRPr="002B7BE0" w:rsidRDefault="00CF1F2A" w:rsidP="00CF1F2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личной заинтересованности при исполнении</w:t>
      </w:r>
    </w:p>
    <w:p w14:paraId="72DCCA92" w14:textId="77777777" w:rsidR="00CF1F2A" w:rsidRPr="002B7BE0" w:rsidRDefault="00CF1F2A" w:rsidP="00CF1F2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служебных (должностных) обязанностей, </w:t>
      </w:r>
    </w:p>
    <w:p w14:paraId="1B5445B7" w14:textId="77777777" w:rsidR="00CF1F2A" w:rsidRPr="002B7BE0" w:rsidRDefault="00CF1F2A" w:rsidP="00CF1F2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которая приводит или может привести </w:t>
      </w:r>
    </w:p>
    <w:p w14:paraId="0B034EEE" w14:textId="77777777" w:rsidR="00FB57CC" w:rsidRPr="002B7BE0" w:rsidRDefault="00CF1F2A" w:rsidP="00CF1F2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конфликту интересов</w:t>
      </w:r>
    </w:p>
    <w:bookmarkEnd w:id="27"/>
    <w:p w14:paraId="18F7C4F3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</w:p>
    <w:p w14:paraId="744B5280" w14:textId="77777777" w:rsidR="00FB57CC" w:rsidRPr="002B7BE0" w:rsidRDefault="00FB57CC" w:rsidP="00FB57C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Форма журнала регистрации уведомлений</w:t>
      </w:r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о возникновении личной заинтересованности,</w:t>
      </w:r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которая приводит или может привести</w:t>
      </w:r>
      <w:r w:rsidRPr="002B7BE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к конфликту интересов</w:t>
      </w:r>
    </w:p>
    <w:p w14:paraId="08A8E97F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</w:p>
    <w:p w14:paraId="53125D51" w14:textId="77777777" w:rsidR="00FB57CC" w:rsidRPr="002B7BE0" w:rsidRDefault="00FB57CC" w:rsidP="00FB57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7BE0">
        <w:rPr>
          <w:rFonts w:ascii="Times New Roman" w:hAnsi="Times New Roman" w:cs="Times New Roman"/>
          <w:b w:val="0"/>
          <w:color w:val="auto"/>
          <w:sz w:val="28"/>
          <w:szCs w:val="28"/>
        </w:rPr>
        <w:t>Журнал</w:t>
      </w:r>
      <w:r w:rsidRPr="002B7BE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регистрации уведомлений о возникновении личной заинтересованности, которая приводит или может привести к конфликту интересов</w:t>
      </w:r>
    </w:p>
    <w:p w14:paraId="0292BE67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</w:p>
    <w:p w14:paraId="529F1DF4" w14:textId="77777777" w:rsidR="00A81E9F" w:rsidRPr="002B7BE0" w:rsidRDefault="00A81E9F" w:rsidP="00A81E9F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7BE0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образования </w:t>
      </w:r>
    </w:p>
    <w:p w14:paraId="3D4CFDBF" w14:textId="77777777" w:rsidR="00FB57CC" w:rsidRPr="002B7BE0" w:rsidRDefault="00A81E9F" w:rsidP="00A81E9F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7BE0">
        <w:rPr>
          <w:rFonts w:ascii="Times New Roman" w:hAnsi="Times New Roman" w:cs="Times New Roman"/>
          <w:sz w:val="28"/>
          <w:szCs w:val="28"/>
          <w:u w:val="single"/>
        </w:rPr>
        <w:t>«Тигильский муниципальный район»</w:t>
      </w:r>
    </w:p>
    <w:p w14:paraId="4DAF6CA4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</w:p>
    <w:p w14:paraId="5DE7AAC4" w14:textId="77777777" w:rsidR="00A81E9F" w:rsidRPr="002B7BE0" w:rsidRDefault="00A81E9F" w:rsidP="00FB57C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1B8EFD38" w14:textId="77777777" w:rsidR="00A81E9F" w:rsidRPr="002B7BE0" w:rsidRDefault="00A81E9F" w:rsidP="00FB57C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579502EB" w14:textId="77777777" w:rsidR="00A81E9F" w:rsidRPr="002B7BE0" w:rsidRDefault="00A81E9F" w:rsidP="00FB57C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0A9DC658" w14:textId="77777777" w:rsidR="00FB57CC" w:rsidRPr="002B7BE0" w:rsidRDefault="0001597A" w:rsidP="00FB57C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</w:t>
      </w:r>
      <w:r w:rsidR="00FB57CC" w:rsidRPr="002B7BE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57CC" w:rsidRPr="002B7BE0">
        <w:rPr>
          <w:rFonts w:ascii="Times New Roman" w:hAnsi="Times New Roman" w:cs="Times New Roman"/>
          <w:sz w:val="28"/>
          <w:szCs w:val="28"/>
        </w:rPr>
        <w:t xml:space="preserve"> ____________________ 20__ г.</w:t>
      </w:r>
    </w:p>
    <w:p w14:paraId="61CED0B2" w14:textId="77777777" w:rsidR="00A81E9F" w:rsidRPr="002B7BE0" w:rsidRDefault="00A81E9F" w:rsidP="00FB57C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56291561" w14:textId="77777777" w:rsidR="00FB57CC" w:rsidRPr="002B7BE0" w:rsidRDefault="0001597A" w:rsidP="00FB57C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</w:t>
      </w:r>
      <w:r w:rsidR="00FB57CC" w:rsidRPr="002B7BE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57CC" w:rsidRPr="002B7BE0">
        <w:rPr>
          <w:rFonts w:ascii="Times New Roman" w:hAnsi="Times New Roman" w:cs="Times New Roman"/>
          <w:sz w:val="28"/>
          <w:szCs w:val="28"/>
        </w:rPr>
        <w:t xml:space="preserve"> ___________________ 20__ г.</w:t>
      </w:r>
    </w:p>
    <w:p w14:paraId="0126067B" w14:textId="77777777" w:rsidR="00A81E9F" w:rsidRPr="002B7BE0" w:rsidRDefault="00A81E9F" w:rsidP="00FB57C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2AD340CD" w14:textId="77777777" w:rsidR="00FB57CC" w:rsidRPr="002B7BE0" w:rsidRDefault="00FB57CC" w:rsidP="00FB57C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B7BE0">
        <w:rPr>
          <w:rFonts w:ascii="Times New Roman" w:hAnsi="Times New Roman" w:cs="Times New Roman"/>
          <w:sz w:val="28"/>
          <w:szCs w:val="28"/>
        </w:rPr>
        <w:t>На ____ листах.</w:t>
      </w:r>
    </w:p>
    <w:p w14:paraId="0569C115" w14:textId="77777777" w:rsidR="00FB57CC" w:rsidRPr="002B7BE0" w:rsidRDefault="00FB57CC" w:rsidP="00FB57CC">
      <w:pPr>
        <w:rPr>
          <w:rFonts w:ascii="Times New Roman" w:hAnsi="Times New Roman" w:cs="Times New Roman"/>
          <w:sz w:val="28"/>
          <w:szCs w:val="28"/>
        </w:rPr>
      </w:pPr>
    </w:p>
    <w:sectPr w:rsidR="00FB57CC" w:rsidRPr="002B7BE0" w:rsidSect="006722D1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7CC"/>
    <w:rsid w:val="0001597A"/>
    <w:rsid w:val="001617C6"/>
    <w:rsid w:val="00265574"/>
    <w:rsid w:val="002B7BE0"/>
    <w:rsid w:val="003B5A40"/>
    <w:rsid w:val="004E7665"/>
    <w:rsid w:val="005E7FD7"/>
    <w:rsid w:val="005F0640"/>
    <w:rsid w:val="00614D7A"/>
    <w:rsid w:val="006722D1"/>
    <w:rsid w:val="00846246"/>
    <w:rsid w:val="00950CDE"/>
    <w:rsid w:val="009651D1"/>
    <w:rsid w:val="00A81E9F"/>
    <w:rsid w:val="00AB6269"/>
    <w:rsid w:val="00BD3A75"/>
    <w:rsid w:val="00CF1F2A"/>
    <w:rsid w:val="00D8538A"/>
    <w:rsid w:val="00DA65A0"/>
    <w:rsid w:val="00DE335E"/>
    <w:rsid w:val="00F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3A33"/>
  <w15:docId w15:val="{8676D5EC-6249-4DDB-906F-960FC279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57C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7C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B57C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B57C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B57C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B57CC"/>
    <w:pPr>
      <w:ind w:firstLine="0"/>
      <w:jc w:val="left"/>
    </w:pPr>
  </w:style>
  <w:style w:type="table" w:styleId="a7">
    <w:name w:val="Table Grid"/>
    <w:basedOn w:val="a1"/>
    <w:uiPriority w:val="59"/>
    <w:rsid w:val="00FB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9"/>
    <w:link w:val="aa"/>
    <w:qFormat/>
    <w:rsid w:val="002B7BE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56"/>
      <w:szCs w:val="20"/>
      <w:lang w:eastAsia="ar-SA"/>
    </w:rPr>
  </w:style>
  <w:style w:type="character" w:customStyle="1" w:styleId="aa">
    <w:name w:val="Заголовок Знак"/>
    <w:basedOn w:val="a0"/>
    <w:link w:val="a8"/>
    <w:rsid w:val="002B7BE0"/>
    <w:rPr>
      <w:rFonts w:ascii="Times New Roman" w:eastAsia="Times New Roman" w:hAnsi="Times New Roman" w:cs="Times New Roman"/>
      <w:b/>
      <w:sz w:val="56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2B7BE0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2B7B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55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5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25832069.1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6354.0" TargetMode="External"/><Relationship Id="rId12" Type="http://schemas.openxmlformats.org/officeDocument/2006/relationships/hyperlink" Target="garantF1://25815331.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64203.12104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45451554.0" TargetMode="External"/><Relationship Id="rId11" Type="http://schemas.openxmlformats.org/officeDocument/2006/relationships/hyperlink" Target="garantF1://45451554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64203.1102" TargetMode="External"/><Relationship Id="rId10" Type="http://schemas.openxmlformats.org/officeDocument/2006/relationships/hyperlink" Target="garantF1://4545155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187568.0" TargetMode="External"/><Relationship Id="rId14" Type="http://schemas.openxmlformats.org/officeDocument/2006/relationships/hyperlink" Target="garantF1://12036354.150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CB0C-44DB-4A16-898D-E8C5A158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Костина Зоя Зурабовна</cp:lastModifiedBy>
  <cp:revision>9</cp:revision>
  <cp:lastPrinted>2020-07-10T02:52:00Z</cp:lastPrinted>
  <dcterms:created xsi:type="dcterms:W3CDTF">2017-08-06T23:09:00Z</dcterms:created>
  <dcterms:modified xsi:type="dcterms:W3CDTF">2024-02-05T02:31:00Z</dcterms:modified>
</cp:coreProperties>
</file>